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85" w:rsidRPr="009D5119" w:rsidRDefault="00784C85" w:rsidP="00290C4C">
      <w:pPr>
        <w:spacing w:line="480" w:lineRule="exact"/>
        <w:jc w:val="center"/>
        <w:rPr>
          <w:rFonts w:ascii="Times New Roman" w:eastAsia="方正小标宋简体" w:hAnsi="Times New Roman" w:cs="Times New Roman"/>
          <w:bCs/>
          <w:w w:val="90"/>
          <w:sz w:val="36"/>
          <w:szCs w:val="44"/>
        </w:rPr>
      </w:pPr>
      <w:r w:rsidRPr="009D5119">
        <w:rPr>
          <w:rFonts w:ascii="Times New Roman" w:eastAsia="方正小标宋简体" w:hAnsi="Times New Roman" w:cs="Times New Roman"/>
          <w:bCs/>
          <w:w w:val="90"/>
          <w:sz w:val="36"/>
          <w:szCs w:val="44"/>
        </w:rPr>
        <w:t>2020</w:t>
      </w:r>
      <w:r w:rsidRPr="009D5119">
        <w:rPr>
          <w:rFonts w:ascii="Times New Roman" w:eastAsia="方正小标宋简体" w:hAnsi="Times New Roman" w:cs="Times New Roman"/>
          <w:bCs/>
          <w:w w:val="90"/>
          <w:sz w:val="36"/>
          <w:szCs w:val="44"/>
        </w:rPr>
        <w:t>年苏州市教育局直属学校公开招聘教师面试</w:t>
      </w:r>
    </w:p>
    <w:p w:rsidR="000A16C4" w:rsidRPr="009D5119" w:rsidRDefault="00C30BB6" w:rsidP="00290C4C">
      <w:pPr>
        <w:spacing w:line="480" w:lineRule="exact"/>
        <w:jc w:val="center"/>
        <w:rPr>
          <w:rFonts w:ascii="Times New Roman" w:eastAsia="方正小标宋简体" w:hAnsi="Times New Roman" w:cs="Times New Roman"/>
          <w:bCs/>
          <w:w w:val="90"/>
          <w:sz w:val="36"/>
          <w:szCs w:val="44"/>
        </w:rPr>
      </w:pPr>
      <w:r w:rsidRPr="009D5119">
        <w:rPr>
          <w:rFonts w:ascii="Times New Roman" w:eastAsia="方正小标宋简体" w:hAnsi="Times New Roman" w:cs="Times New Roman"/>
          <w:bCs/>
          <w:w w:val="90"/>
          <w:sz w:val="36"/>
          <w:szCs w:val="44"/>
        </w:rPr>
        <w:t>考生新冠肺炎疫情防控告知书</w:t>
      </w:r>
    </w:p>
    <w:p w:rsidR="00C30BB6" w:rsidRPr="009D5119" w:rsidRDefault="00C30BB6" w:rsidP="00290C4C">
      <w:pPr>
        <w:spacing w:line="480" w:lineRule="exact"/>
        <w:rPr>
          <w:rFonts w:ascii="Times New Roman" w:hAnsi="Times New Roman" w:cs="Times New Roman"/>
          <w:bCs/>
          <w:color w:val="E50100"/>
        </w:rPr>
      </w:pPr>
    </w:p>
    <w:p w:rsidR="00B77A2E" w:rsidRPr="009D5119" w:rsidRDefault="00B77A2E" w:rsidP="00290C4C">
      <w:pPr>
        <w:widowControl/>
        <w:adjustRightInd w:val="0"/>
        <w:snapToGrid w:val="0"/>
        <w:spacing w:line="480" w:lineRule="exact"/>
        <w:ind w:firstLineChars="200" w:firstLine="560"/>
        <w:rPr>
          <w:rFonts w:ascii="Times New Roman" w:eastAsia="黑体" w:hAnsi="Times New Roman" w:cs="Times New Roman"/>
          <w:color w:val="333333"/>
          <w:kern w:val="0"/>
          <w:sz w:val="28"/>
          <w:szCs w:val="24"/>
        </w:rPr>
      </w:pPr>
      <w:r w:rsidRPr="009D5119">
        <w:rPr>
          <w:rFonts w:ascii="Times New Roman" w:eastAsia="黑体" w:hAnsi="Times New Roman" w:cs="Times New Roman"/>
          <w:color w:val="333333"/>
          <w:kern w:val="0"/>
          <w:sz w:val="28"/>
          <w:szCs w:val="24"/>
        </w:rPr>
        <w:t>一、具体要求</w:t>
      </w:r>
    </w:p>
    <w:p w:rsidR="00C30BB6" w:rsidRPr="00C30BB6" w:rsidRDefault="00B77A2E" w:rsidP="00290C4C">
      <w:pPr>
        <w:widowControl/>
        <w:adjustRightInd w:val="0"/>
        <w:snapToGrid w:val="0"/>
        <w:spacing w:line="480" w:lineRule="exact"/>
        <w:ind w:firstLineChars="200" w:firstLine="560"/>
        <w:rPr>
          <w:rFonts w:ascii="Times New Roman" w:eastAsia="仿宋" w:hAnsi="Times New Roman" w:cs="Times New Roman"/>
          <w:color w:val="FF0000"/>
          <w:kern w:val="0"/>
          <w:sz w:val="28"/>
          <w:szCs w:val="24"/>
        </w:rPr>
      </w:pPr>
      <w:r w:rsidRPr="009D5119">
        <w:rPr>
          <w:rFonts w:ascii="Times New Roman" w:eastAsia="仿宋" w:hAnsi="Times New Roman" w:cs="Times New Roman"/>
          <w:color w:val="333333"/>
          <w:kern w:val="0"/>
          <w:sz w:val="28"/>
          <w:szCs w:val="24"/>
        </w:rPr>
        <w:t>1</w:t>
      </w:r>
      <w:r w:rsidRPr="009D5119">
        <w:rPr>
          <w:rFonts w:ascii="Times New Roman" w:eastAsia="仿宋" w:hAnsi="Times New Roman" w:cs="Times New Roman"/>
          <w:color w:val="333333"/>
          <w:kern w:val="0"/>
          <w:sz w:val="28"/>
          <w:szCs w:val="24"/>
        </w:rPr>
        <w:t>．</w:t>
      </w:r>
      <w:r w:rsidR="00C30BB6" w:rsidRPr="00C30BB6">
        <w:rPr>
          <w:rFonts w:ascii="Times New Roman" w:eastAsia="仿宋" w:hAnsi="Times New Roman" w:cs="Times New Roman"/>
          <w:color w:val="333333"/>
          <w:kern w:val="0"/>
          <w:sz w:val="28"/>
          <w:szCs w:val="24"/>
        </w:rPr>
        <w:t>入围面试的考生应在</w:t>
      </w:r>
      <w:r w:rsidRPr="009D5119">
        <w:rPr>
          <w:rFonts w:ascii="Times New Roman" w:eastAsia="仿宋" w:hAnsi="Times New Roman" w:cs="Times New Roman"/>
          <w:color w:val="333333"/>
          <w:kern w:val="0"/>
          <w:sz w:val="28"/>
          <w:szCs w:val="24"/>
        </w:rPr>
        <w:t>领取面试资格证</w:t>
      </w:r>
      <w:r w:rsidR="00C30BB6" w:rsidRPr="00C30BB6">
        <w:rPr>
          <w:rFonts w:ascii="Times New Roman" w:eastAsia="仿宋" w:hAnsi="Times New Roman" w:cs="Times New Roman"/>
          <w:color w:val="333333"/>
          <w:kern w:val="0"/>
          <w:sz w:val="28"/>
          <w:szCs w:val="24"/>
        </w:rPr>
        <w:t>前</w:t>
      </w:r>
      <w:r w:rsidR="00C30BB6" w:rsidRPr="00C30BB6">
        <w:rPr>
          <w:rFonts w:ascii="Times New Roman" w:eastAsia="仿宋" w:hAnsi="Times New Roman" w:cs="Times New Roman"/>
          <w:color w:val="333333"/>
          <w:kern w:val="0"/>
          <w:sz w:val="28"/>
          <w:szCs w:val="24"/>
        </w:rPr>
        <w:t>14</w:t>
      </w:r>
      <w:r w:rsidRPr="009D5119">
        <w:rPr>
          <w:rFonts w:ascii="Times New Roman" w:eastAsia="仿宋" w:hAnsi="Times New Roman" w:cs="Times New Roman"/>
          <w:color w:val="333333"/>
          <w:kern w:val="0"/>
          <w:sz w:val="28"/>
          <w:szCs w:val="24"/>
        </w:rPr>
        <w:t>天申领</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苏康码</w:t>
      </w:r>
      <w:r w:rsidRPr="009D5119">
        <w:rPr>
          <w:rFonts w:ascii="Times New Roman" w:eastAsia="仿宋" w:hAnsi="Times New Roman" w:cs="Times New Roman"/>
          <w:color w:val="333333"/>
          <w:kern w:val="0"/>
          <w:sz w:val="28"/>
          <w:szCs w:val="24"/>
        </w:rPr>
        <w:t>”</w:t>
      </w:r>
      <w:r w:rsidR="00980CB2">
        <w:rPr>
          <w:rFonts w:ascii="Times New Roman" w:eastAsia="仿宋" w:hAnsi="Times New Roman" w:cs="Times New Roman" w:hint="eastAsia"/>
          <w:color w:val="333333"/>
          <w:kern w:val="0"/>
          <w:sz w:val="28"/>
          <w:szCs w:val="24"/>
        </w:rPr>
        <w:t>并于</w:t>
      </w:r>
      <w:r w:rsidR="00980CB2" w:rsidRPr="009D5119">
        <w:rPr>
          <w:rFonts w:ascii="Times New Roman" w:eastAsia="仿宋" w:hAnsi="Times New Roman" w:cs="Times New Roman"/>
          <w:color w:val="333333"/>
          <w:kern w:val="0"/>
          <w:sz w:val="28"/>
          <w:szCs w:val="24"/>
        </w:rPr>
        <w:t>每日</w:t>
      </w:r>
      <w:r w:rsidR="00980CB2">
        <w:rPr>
          <w:rFonts w:ascii="Times New Roman" w:eastAsia="仿宋" w:hAnsi="Times New Roman" w:cs="Times New Roman" w:hint="eastAsia"/>
          <w:color w:val="333333"/>
          <w:kern w:val="0"/>
          <w:sz w:val="28"/>
          <w:szCs w:val="24"/>
        </w:rPr>
        <w:t>16:00</w:t>
      </w:r>
      <w:r w:rsidR="00980CB2">
        <w:rPr>
          <w:rFonts w:ascii="Times New Roman" w:eastAsia="仿宋" w:hAnsi="Times New Roman" w:cs="Times New Roman" w:hint="eastAsia"/>
          <w:color w:val="333333"/>
          <w:kern w:val="0"/>
          <w:sz w:val="28"/>
          <w:szCs w:val="24"/>
        </w:rPr>
        <w:t>前</w:t>
      </w:r>
      <w:r w:rsidR="00980CB2" w:rsidRPr="009D5119">
        <w:rPr>
          <w:rFonts w:ascii="Times New Roman" w:eastAsia="仿宋" w:hAnsi="Times New Roman" w:cs="Times New Roman"/>
          <w:color w:val="333333"/>
          <w:kern w:val="0"/>
          <w:sz w:val="28"/>
          <w:szCs w:val="24"/>
        </w:rPr>
        <w:t>进行健康申报</w:t>
      </w:r>
      <w:r w:rsidR="00980CB2">
        <w:rPr>
          <w:rFonts w:ascii="Times New Roman" w:eastAsia="仿宋" w:hAnsi="Times New Roman" w:cs="Times New Roman" w:hint="eastAsia"/>
          <w:color w:val="333333"/>
          <w:kern w:val="0"/>
          <w:sz w:val="28"/>
          <w:szCs w:val="24"/>
        </w:rPr>
        <w:t>，</w:t>
      </w:r>
      <w:r w:rsidR="00980CB2" w:rsidRPr="009D5119">
        <w:rPr>
          <w:rFonts w:ascii="Times New Roman" w:eastAsia="仿宋" w:hAnsi="Times New Roman" w:cs="Times New Roman"/>
          <w:color w:val="333333"/>
          <w:kern w:val="0"/>
          <w:sz w:val="28"/>
          <w:szCs w:val="24"/>
        </w:rPr>
        <w:t>“</w:t>
      </w:r>
      <w:r w:rsidR="00980CB2" w:rsidRPr="009D5119">
        <w:rPr>
          <w:rFonts w:ascii="Times New Roman" w:eastAsia="仿宋" w:hAnsi="Times New Roman" w:cs="Times New Roman"/>
          <w:color w:val="333333"/>
          <w:kern w:val="0"/>
          <w:sz w:val="28"/>
          <w:szCs w:val="24"/>
        </w:rPr>
        <w:t>苏康码</w:t>
      </w:r>
      <w:r w:rsidR="00980CB2" w:rsidRPr="009D5119">
        <w:rPr>
          <w:rFonts w:ascii="Times New Roman" w:eastAsia="仿宋" w:hAnsi="Times New Roman" w:cs="Times New Roman"/>
          <w:color w:val="333333"/>
          <w:kern w:val="0"/>
          <w:sz w:val="28"/>
          <w:szCs w:val="24"/>
        </w:rPr>
        <w:t>”</w:t>
      </w:r>
      <w:r w:rsidR="00980CB2">
        <w:rPr>
          <w:rFonts w:ascii="Times New Roman" w:eastAsia="仿宋" w:hAnsi="Times New Roman" w:cs="Times New Roman" w:hint="eastAsia"/>
          <w:color w:val="333333"/>
          <w:kern w:val="0"/>
          <w:sz w:val="28"/>
          <w:szCs w:val="24"/>
        </w:rPr>
        <w:t>在</w:t>
      </w:r>
      <w:r w:rsidR="00EB0D93" w:rsidRPr="009D5119">
        <w:rPr>
          <w:rFonts w:ascii="Times New Roman" w:eastAsia="仿宋" w:hAnsi="Times New Roman" w:cs="Times New Roman"/>
          <w:color w:val="333333"/>
          <w:kern w:val="0"/>
          <w:sz w:val="28"/>
          <w:szCs w:val="24"/>
        </w:rPr>
        <w:t>现场领取面试资格证及面试</w:t>
      </w:r>
      <w:r w:rsidR="00EB0D93" w:rsidRPr="00C30BB6">
        <w:rPr>
          <w:rFonts w:ascii="Times New Roman" w:eastAsia="仿宋" w:hAnsi="Times New Roman" w:cs="Times New Roman"/>
          <w:color w:val="333333"/>
          <w:kern w:val="0"/>
          <w:sz w:val="28"/>
          <w:szCs w:val="24"/>
        </w:rPr>
        <w:t>当天报到时主动向工作人员出示</w:t>
      </w:r>
      <w:r w:rsidR="00EB0D93">
        <w:rPr>
          <w:rFonts w:ascii="Times New Roman" w:eastAsia="仿宋" w:hAnsi="Times New Roman" w:cs="Times New Roman" w:hint="eastAsia"/>
          <w:color w:val="333333"/>
          <w:kern w:val="0"/>
          <w:sz w:val="28"/>
          <w:szCs w:val="24"/>
        </w:rPr>
        <w:t>。</w:t>
      </w:r>
      <w:r w:rsidR="00C30BB6" w:rsidRPr="00C30BB6">
        <w:rPr>
          <w:rFonts w:ascii="Times New Roman" w:eastAsia="仿宋" w:hAnsi="Times New Roman" w:cs="Times New Roman"/>
          <w:color w:val="333333"/>
          <w:kern w:val="0"/>
          <w:sz w:val="28"/>
          <w:szCs w:val="24"/>
        </w:rPr>
        <w:t>“</w:t>
      </w:r>
      <w:r w:rsidR="00C30BB6" w:rsidRPr="00C30BB6">
        <w:rPr>
          <w:rFonts w:ascii="Times New Roman" w:eastAsia="仿宋" w:hAnsi="Times New Roman" w:cs="Times New Roman"/>
          <w:color w:val="333333"/>
          <w:kern w:val="0"/>
          <w:sz w:val="28"/>
          <w:szCs w:val="24"/>
        </w:rPr>
        <w:t>苏康码</w:t>
      </w:r>
      <w:r w:rsidR="00C30BB6" w:rsidRPr="00C30BB6">
        <w:rPr>
          <w:rFonts w:ascii="Times New Roman" w:eastAsia="仿宋" w:hAnsi="Times New Roman" w:cs="Times New Roman"/>
          <w:color w:val="333333"/>
          <w:kern w:val="0"/>
          <w:sz w:val="28"/>
          <w:szCs w:val="24"/>
        </w:rPr>
        <w:t>”</w:t>
      </w:r>
      <w:r w:rsidR="00C30BB6" w:rsidRPr="00C30BB6">
        <w:rPr>
          <w:rFonts w:ascii="Times New Roman" w:eastAsia="仿宋" w:hAnsi="Times New Roman" w:cs="Times New Roman"/>
          <w:color w:val="333333"/>
          <w:kern w:val="0"/>
          <w:sz w:val="28"/>
          <w:szCs w:val="24"/>
        </w:rPr>
        <w:t>为绿码并报告旅居史，经现场测量体温正常（＜</w:t>
      </w:r>
      <w:r w:rsidR="00C30BB6" w:rsidRPr="00C30BB6">
        <w:rPr>
          <w:rFonts w:ascii="Times New Roman" w:eastAsia="仿宋" w:hAnsi="Times New Roman" w:cs="Times New Roman"/>
          <w:color w:val="333333"/>
          <w:kern w:val="0"/>
          <w:sz w:val="28"/>
          <w:szCs w:val="24"/>
        </w:rPr>
        <w:t>37.3</w:t>
      </w:r>
      <w:r w:rsidR="00C30BB6" w:rsidRPr="00C30BB6">
        <w:rPr>
          <w:rFonts w:ascii="宋体" w:eastAsia="宋体" w:hAnsi="宋体" w:cs="宋体" w:hint="eastAsia"/>
          <w:color w:val="333333"/>
          <w:kern w:val="0"/>
          <w:sz w:val="28"/>
          <w:szCs w:val="24"/>
        </w:rPr>
        <w:t>℃</w:t>
      </w:r>
      <w:r w:rsidR="00C30BB6" w:rsidRPr="00C30BB6">
        <w:rPr>
          <w:rFonts w:ascii="Times New Roman" w:eastAsia="仿宋" w:hAnsi="Times New Roman" w:cs="Times New Roman"/>
          <w:color w:val="333333"/>
          <w:kern w:val="0"/>
          <w:sz w:val="28"/>
          <w:szCs w:val="24"/>
        </w:rPr>
        <w:t>）者方可进入考点，其中来自湖北的考生还应出示</w:t>
      </w:r>
      <w:r w:rsidR="00C30BB6" w:rsidRPr="00C30BB6">
        <w:rPr>
          <w:rFonts w:ascii="Times New Roman" w:eastAsia="仿宋" w:hAnsi="Times New Roman" w:cs="Times New Roman"/>
          <w:color w:val="333333"/>
          <w:kern w:val="0"/>
          <w:sz w:val="28"/>
          <w:szCs w:val="24"/>
        </w:rPr>
        <w:t>7</w:t>
      </w:r>
      <w:r w:rsidR="00C30BB6" w:rsidRPr="00C30BB6">
        <w:rPr>
          <w:rFonts w:ascii="Times New Roman" w:eastAsia="仿宋" w:hAnsi="Times New Roman" w:cs="Times New Roman"/>
          <w:color w:val="333333"/>
          <w:kern w:val="0"/>
          <w:sz w:val="28"/>
          <w:szCs w:val="24"/>
        </w:rPr>
        <w:t>天内新冠病毒核酸检测阴性证明。参加面试的考生应自备一次性医用口罩或无呼吸阀的</w:t>
      </w:r>
      <w:r w:rsidR="00C30BB6" w:rsidRPr="00C30BB6">
        <w:rPr>
          <w:rFonts w:ascii="Times New Roman" w:eastAsia="仿宋" w:hAnsi="Times New Roman" w:cs="Times New Roman"/>
          <w:color w:val="333333"/>
          <w:kern w:val="0"/>
          <w:sz w:val="28"/>
          <w:szCs w:val="24"/>
        </w:rPr>
        <w:t>N95</w:t>
      </w:r>
      <w:r w:rsidR="00C30BB6" w:rsidRPr="00C30BB6">
        <w:rPr>
          <w:rFonts w:ascii="Times New Roman" w:eastAsia="仿宋" w:hAnsi="Times New Roman" w:cs="Times New Roman"/>
          <w:color w:val="333333"/>
          <w:kern w:val="0"/>
          <w:sz w:val="28"/>
          <w:szCs w:val="24"/>
        </w:rPr>
        <w:t>口罩，除身份确认、面试答题环节、用餐需摘除口罩以外，应全程佩戴，做好个人防护。</w:t>
      </w:r>
    </w:p>
    <w:p w:rsidR="00460D3D" w:rsidRPr="009D5119" w:rsidRDefault="00A466AF"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2</w:t>
      </w:r>
      <w:r w:rsidRPr="009D5119">
        <w:rPr>
          <w:rFonts w:ascii="Times New Roman" w:eastAsia="仿宋" w:hAnsi="Times New Roman" w:cs="Times New Roman"/>
          <w:color w:val="333333"/>
          <w:kern w:val="0"/>
          <w:sz w:val="28"/>
          <w:szCs w:val="24"/>
        </w:rPr>
        <w:t>．</w:t>
      </w:r>
      <w:r w:rsidR="00460D3D" w:rsidRPr="009D5119">
        <w:rPr>
          <w:rFonts w:ascii="Times New Roman" w:eastAsia="仿宋" w:hAnsi="Times New Roman" w:cs="Times New Roman"/>
          <w:color w:val="333333"/>
          <w:kern w:val="0"/>
          <w:sz w:val="28"/>
          <w:szCs w:val="24"/>
        </w:rPr>
        <w:t>凡下列考生</w:t>
      </w:r>
      <w:r w:rsidR="00460D3D" w:rsidRPr="00C30BB6">
        <w:rPr>
          <w:rFonts w:ascii="Times New Roman" w:eastAsia="仿宋" w:hAnsi="Times New Roman" w:cs="Times New Roman"/>
          <w:color w:val="333333"/>
          <w:kern w:val="0"/>
          <w:sz w:val="28"/>
          <w:szCs w:val="24"/>
        </w:rPr>
        <w:t>须于</w:t>
      </w:r>
      <w:r w:rsidR="00460D3D" w:rsidRPr="009D5119">
        <w:rPr>
          <w:rFonts w:ascii="Times New Roman" w:eastAsia="仿宋" w:hAnsi="Times New Roman" w:cs="Times New Roman"/>
          <w:color w:val="333333"/>
          <w:kern w:val="0"/>
          <w:sz w:val="28"/>
          <w:szCs w:val="24"/>
        </w:rPr>
        <w:t>现场领取面试资格证</w:t>
      </w:r>
      <w:r w:rsidR="0085018D" w:rsidRPr="009D5119">
        <w:rPr>
          <w:rFonts w:ascii="Times New Roman" w:eastAsia="仿宋" w:hAnsi="Times New Roman" w:cs="Times New Roman"/>
          <w:color w:val="333333"/>
          <w:kern w:val="0"/>
          <w:sz w:val="28"/>
          <w:szCs w:val="24"/>
        </w:rPr>
        <w:t>前</w:t>
      </w:r>
      <w:r w:rsidR="00980CB2">
        <w:rPr>
          <w:rFonts w:ascii="Times New Roman" w:eastAsia="仿宋" w:hAnsi="Times New Roman" w:cs="Times New Roman"/>
          <w:color w:val="333333"/>
          <w:kern w:val="0"/>
          <w:sz w:val="28"/>
          <w:szCs w:val="24"/>
        </w:rPr>
        <w:t>2</w:t>
      </w:r>
      <w:r w:rsidR="0085018D" w:rsidRPr="009D5119">
        <w:rPr>
          <w:rFonts w:ascii="Times New Roman" w:eastAsia="仿宋" w:hAnsi="Times New Roman" w:cs="Times New Roman"/>
          <w:color w:val="333333"/>
          <w:kern w:val="0"/>
          <w:sz w:val="28"/>
          <w:szCs w:val="24"/>
        </w:rPr>
        <w:t>天</w:t>
      </w:r>
      <w:r w:rsidR="0085018D" w:rsidRPr="009D5119">
        <w:rPr>
          <w:rFonts w:ascii="Times New Roman" w:eastAsia="仿宋" w:hAnsi="Times New Roman" w:cs="Times New Roman"/>
          <w:color w:val="333333"/>
          <w:kern w:val="0"/>
          <w:sz w:val="28"/>
          <w:szCs w:val="24"/>
        </w:rPr>
        <w:t>16</w:t>
      </w:r>
      <w:r w:rsidR="00980CB2">
        <w:rPr>
          <w:rFonts w:ascii="Times New Roman" w:eastAsia="仿宋" w:hAnsi="Times New Roman" w:cs="Times New Roman" w:hint="eastAsia"/>
          <w:color w:val="333333"/>
          <w:kern w:val="0"/>
          <w:sz w:val="28"/>
          <w:szCs w:val="24"/>
        </w:rPr>
        <w:t>时</w:t>
      </w:r>
      <w:r w:rsidR="0085018D" w:rsidRPr="009D5119">
        <w:rPr>
          <w:rFonts w:ascii="Times New Roman" w:eastAsia="仿宋" w:hAnsi="Times New Roman" w:cs="Times New Roman"/>
          <w:color w:val="333333"/>
          <w:kern w:val="0"/>
          <w:sz w:val="28"/>
          <w:szCs w:val="24"/>
        </w:rPr>
        <w:t>前</w:t>
      </w:r>
      <w:r w:rsidR="00555097" w:rsidRPr="009D5119">
        <w:rPr>
          <w:rFonts w:ascii="Times New Roman" w:eastAsia="仿宋" w:hAnsi="Times New Roman" w:cs="Times New Roman"/>
          <w:color w:val="333333"/>
          <w:kern w:val="0"/>
          <w:sz w:val="28"/>
          <w:szCs w:val="24"/>
        </w:rPr>
        <w:t>，主动</w:t>
      </w:r>
      <w:r w:rsidR="00460D3D" w:rsidRPr="009D5119">
        <w:rPr>
          <w:rFonts w:ascii="Times New Roman" w:eastAsia="仿宋" w:hAnsi="Times New Roman" w:cs="Times New Roman"/>
          <w:color w:val="333333"/>
          <w:kern w:val="0"/>
          <w:sz w:val="28"/>
          <w:szCs w:val="24"/>
        </w:rPr>
        <w:t>向苏州市教育局</w:t>
      </w:r>
      <w:r w:rsidR="00E55074" w:rsidRPr="009D5119">
        <w:rPr>
          <w:rFonts w:ascii="Times New Roman" w:eastAsia="仿宋" w:hAnsi="Times New Roman" w:cs="Times New Roman"/>
          <w:color w:val="333333"/>
          <w:kern w:val="0"/>
          <w:sz w:val="28"/>
          <w:szCs w:val="24"/>
        </w:rPr>
        <w:t>报备，并按有关要求及时提供</w:t>
      </w:r>
      <w:r w:rsidR="00E55074" w:rsidRPr="00C30BB6">
        <w:rPr>
          <w:rFonts w:ascii="Times New Roman" w:eastAsia="仿宋" w:hAnsi="Times New Roman" w:cs="Times New Roman"/>
          <w:color w:val="333333"/>
          <w:kern w:val="0"/>
          <w:sz w:val="28"/>
          <w:szCs w:val="24"/>
        </w:rPr>
        <w:t>相关证明</w:t>
      </w:r>
      <w:r w:rsidR="00E55074" w:rsidRPr="009D5119">
        <w:rPr>
          <w:rFonts w:ascii="Times New Roman" w:eastAsia="仿宋" w:hAnsi="Times New Roman" w:cs="Times New Roman"/>
          <w:color w:val="333333"/>
          <w:kern w:val="0"/>
          <w:sz w:val="28"/>
          <w:szCs w:val="24"/>
        </w:rPr>
        <w:t>，</w:t>
      </w:r>
      <w:r w:rsidR="00E55074" w:rsidRPr="00C30BB6">
        <w:rPr>
          <w:rFonts w:ascii="Times New Roman" w:eastAsia="仿宋" w:hAnsi="Times New Roman" w:cs="Times New Roman"/>
          <w:color w:val="333333"/>
          <w:kern w:val="0"/>
          <w:sz w:val="28"/>
          <w:szCs w:val="24"/>
        </w:rPr>
        <w:t>否则视为放弃面试资格。</w:t>
      </w:r>
    </w:p>
    <w:p w:rsidR="00961CA2" w:rsidRPr="009D5119" w:rsidRDefault="00961CA2"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持</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苏康码</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非绿码的考生；或</w:t>
      </w:r>
      <w:r w:rsidRPr="00C30BB6">
        <w:rPr>
          <w:rFonts w:ascii="Times New Roman" w:eastAsia="仿宋" w:hAnsi="Times New Roman" w:cs="Times New Roman"/>
          <w:color w:val="333333"/>
          <w:kern w:val="0"/>
          <w:sz w:val="28"/>
          <w:szCs w:val="24"/>
        </w:rPr>
        <w:t>面试前</w:t>
      </w:r>
      <w:r w:rsidRPr="00C30BB6">
        <w:rPr>
          <w:rFonts w:ascii="Times New Roman" w:eastAsia="仿宋" w:hAnsi="Times New Roman" w:cs="Times New Roman"/>
          <w:color w:val="333333"/>
          <w:kern w:val="0"/>
          <w:sz w:val="28"/>
          <w:szCs w:val="24"/>
        </w:rPr>
        <w:t>14</w:t>
      </w:r>
      <w:r w:rsidRPr="00C30BB6">
        <w:rPr>
          <w:rFonts w:ascii="Times New Roman" w:eastAsia="仿宋" w:hAnsi="Times New Roman" w:cs="Times New Roman"/>
          <w:color w:val="333333"/>
          <w:kern w:val="0"/>
          <w:sz w:val="28"/>
          <w:szCs w:val="24"/>
        </w:rPr>
        <w:t>天内有国内疫情中高风险地区</w:t>
      </w:r>
      <w:r w:rsidR="006D5B47" w:rsidRPr="002A6BA7">
        <w:rPr>
          <w:rFonts w:ascii="Times New Roman" w:eastAsia="仿宋" w:hAnsi="Times New Roman" w:cs="Times New Roman" w:hint="eastAsia"/>
          <w:kern w:val="0"/>
          <w:sz w:val="28"/>
          <w:szCs w:val="24"/>
        </w:rPr>
        <w:t>（须</w:t>
      </w:r>
      <w:r w:rsidR="00CF5427" w:rsidRPr="002A6BA7">
        <w:rPr>
          <w:rFonts w:ascii="Times New Roman" w:eastAsia="仿宋" w:hAnsi="Times New Roman" w:cs="Times New Roman" w:hint="eastAsia"/>
          <w:kern w:val="0"/>
          <w:sz w:val="28"/>
          <w:szCs w:val="24"/>
        </w:rPr>
        <w:t>确保</w:t>
      </w:r>
      <w:r w:rsidR="006D5B47" w:rsidRPr="002A6BA7">
        <w:rPr>
          <w:rFonts w:ascii="Times New Roman" w:eastAsia="仿宋" w:hAnsi="Times New Roman" w:cs="Times New Roman"/>
          <w:kern w:val="0"/>
          <w:sz w:val="28"/>
          <w:szCs w:val="24"/>
        </w:rPr>
        <w:t>每日查询</w:t>
      </w:r>
      <w:r w:rsidR="006D5B47" w:rsidRPr="002A6BA7">
        <w:rPr>
          <w:rFonts w:ascii="Times New Roman" w:eastAsia="仿宋" w:hAnsi="Times New Roman" w:cs="Times New Roman" w:hint="eastAsia"/>
          <w:kern w:val="0"/>
          <w:sz w:val="28"/>
          <w:szCs w:val="24"/>
        </w:rPr>
        <w:t>风险</w:t>
      </w:r>
      <w:r w:rsidR="006D5B47" w:rsidRPr="002A6BA7">
        <w:rPr>
          <w:rFonts w:ascii="Times New Roman" w:eastAsia="仿宋" w:hAnsi="Times New Roman" w:cs="Times New Roman"/>
          <w:kern w:val="0"/>
          <w:sz w:val="28"/>
          <w:szCs w:val="24"/>
        </w:rPr>
        <w:t>等级</w:t>
      </w:r>
      <w:r w:rsidR="006D5B47" w:rsidRPr="002A6BA7">
        <w:rPr>
          <w:rFonts w:ascii="Times New Roman" w:eastAsia="仿宋" w:hAnsi="Times New Roman" w:cs="Times New Roman" w:hint="eastAsia"/>
          <w:kern w:val="0"/>
          <w:sz w:val="28"/>
          <w:szCs w:val="24"/>
        </w:rPr>
        <w:t>）</w:t>
      </w:r>
      <w:r w:rsidRPr="00C30BB6">
        <w:rPr>
          <w:rFonts w:ascii="Times New Roman" w:eastAsia="仿宋" w:hAnsi="Times New Roman" w:cs="Times New Roman"/>
          <w:color w:val="333333"/>
          <w:kern w:val="0"/>
          <w:sz w:val="28"/>
          <w:szCs w:val="24"/>
        </w:rPr>
        <w:t>或国（境）外旅居</w:t>
      </w:r>
      <w:r w:rsidRPr="009D5119">
        <w:rPr>
          <w:rFonts w:ascii="Times New Roman" w:eastAsia="仿宋" w:hAnsi="Times New Roman" w:cs="Times New Roman"/>
          <w:color w:val="333333"/>
          <w:kern w:val="0"/>
          <w:sz w:val="28"/>
          <w:szCs w:val="24"/>
        </w:rPr>
        <w:t>史、有新冠肺炎确诊病例、疑似病例或无症状感染者密切接触史的考生；或</w:t>
      </w:r>
      <w:r w:rsidRPr="00C30BB6">
        <w:rPr>
          <w:rFonts w:ascii="Times New Roman" w:eastAsia="仿宋" w:hAnsi="Times New Roman" w:cs="Times New Roman"/>
          <w:color w:val="333333"/>
          <w:kern w:val="0"/>
          <w:sz w:val="28"/>
          <w:szCs w:val="24"/>
        </w:rPr>
        <w:t>因</w:t>
      </w:r>
      <w:r w:rsidRPr="009D5119">
        <w:rPr>
          <w:rFonts w:ascii="Times New Roman" w:eastAsia="仿宋" w:hAnsi="Times New Roman" w:cs="Times New Roman"/>
          <w:color w:val="333333"/>
          <w:kern w:val="0"/>
          <w:sz w:val="28"/>
          <w:szCs w:val="24"/>
        </w:rPr>
        <w:t>有相关旅居史、密切接触史等流行病学史被集中隔离</w:t>
      </w:r>
      <w:r w:rsidR="00F1157C" w:rsidRPr="009D5119">
        <w:rPr>
          <w:rFonts w:ascii="Times New Roman" w:eastAsia="仿宋" w:hAnsi="Times New Roman" w:cs="Times New Roman"/>
          <w:color w:val="333333"/>
          <w:kern w:val="0"/>
          <w:sz w:val="28"/>
          <w:szCs w:val="24"/>
        </w:rPr>
        <w:t>的</w:t>
      </w:r>
      <w:r w:rsidR="00F1157C" w:rsidRPr="00C30BB6">
        <w:rPr>
          <w:rFonts w:ascii="Times New Roman" w:eastAsia="仿宋" w:hAnsi="Times New Roman" w:cs="Times New Roman"/>
          <w:color w:val="333333"/>
          <w:kern w:val="0"/>
          <w:sz w:val="28"/>
          <w:szCs w:val="24"/>
        </w:rPr>
        <w:t>考生</w:t>
      </w:r>
      <w:r w:rsidRPr="009D5119">
        <w:rPr>
          <w:rFonts w:ascii="Times New Roman" w:eastAsia="仿宋" w:hAnsi="Times New Roman" w:cs="Times New Roman"/>
          <w:color w:val="333333"/>
          <w:kern w:val="0"/>
          <w:sz w:val="28"/>
          <w:szCs w:val="24"/>
        </w:rPr>
        <w:t>。</w:t>
      </w:r>
    </w:p>
    <w:p w:rsidR="009324C1" w:rsidRPr="009D5119" w:rsidRDefault="009324C1"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现场领取面试资格证及面试</w:t>
      </w:r>
      <w:r w:rsidRPr="00C30BB6">
        <w:rPr>
          <w:rFonts w:ascii="Times New Roman" w:eastAsia="仿宋" w:hAnsi="Times New Roman" w:cs="Times New Roman"/>
          <w:color w:val="333333"/>
          <w:kern w:val="0"/>
          <w:sz w:val="28"/>
          <w:szCs w:val="24"/>
        </w:rPr>
        <w:t>当天报到时因体温异常、干咳、乏力等症状，经现场医务专业人员确认有可疑症状的考生，应配合安排至医院发热门诊就诊。</w:t>
      </w:r>
    </w:p>
    <w:p w:rsidR="00555097" w:rsidRPr="00C30BB6" w:rsidRDefault="000A4E61" w:rsidP="00290C4C">
      <w:pPr>
        <w:widowControl/>
        <w:adjustRightInd w:val="0"/>
        <w:snapToGrid w:val="0"/>
        <w:spacing w:line="480" w:lineRule="exact"/>
        <w:ind w:firstLineChars="200" w:firstLine="560"/>
        <w:rPr>
          <w:rFonts w:ascii="Times New Roman" w:eastAsia="仿宋" w:hAnsi="Times New Roman" w:cs="Times New Roman"/>
          <w:kern w:val="0"/>
          <w:sz w:val="28"/>
          <w:szCs w:val="24"/>
        </w:rPr>
      </w:pPr>
      <w:r w:rsidRPr="00C30BB6">
        <w:rPr>
          <w:rFonts w:ascii="Times New Roman" w:eastAsia="仿宋" w:hAnsi="Times New Roman" w:cs="Times New Roman"/>
          <w:color w:val="333333"/>
          <w:kern w:val="0"/>
          <w:sz w:val="28"/>
          <w:szCs w:val="24"/>
        </w:rPr>
        <w:t>因上述情形</w:t>
      </w:r>
      <w:r w:rsidR="003A7057" w:rsidRPr="009D5119">
        <w:rPr>
          <w:rFonts w:ascii="Times New Roman" w:eastAsia="仿宋" w:hAnsi="Times New Roman" w:cs="Times New Roman"/>
          <w:color w:val="333333"/>
          <w:kern w:val="0"/>
          <w:sz w:val="28"/>
          <w:szCs w:val="24"/>
        </w:rPr>
        <w:t>的考生及其同职位的考生，相关岗位的面试及领取</w:t>
      </w:r>
      <w:r w:rsidRPr="009D5119">
        <w:rPr>
          <w:rFonts w:ascii="Times New Roman" w:eastAsia="仿宋" w:hAnsi="Times New Roman" w:cs="Times New Roman"/>
          <w:color w:val="333333"/>
          <w:kern w:val="0"/>
          <w:sz w:val="28"/>
          <w:szCs w:val="24"/>
        </w:rPr>
        <w:t>资格证</w:t>
      </w:r>
      <w:r w:rsidR="003A7057" w:rsidRPr="009D5119">
        <w:rPr>
          <w:rFonts w:ascii="Times New Roman" w:eastAsia="仿宋" w:hAnsi="Times New Roman" w:cs="Times New Roman"/>
          <w:color w:val="333333"/>
          <w:kern w:val="0"/>
          <w:sz w:val="28"/>
          <w:szCs w:val="24"/>
        </w:rPr>
        <w:t>相关工作</w:t>
      </w:r>
      <w:r w:rsidRPr="00C30BB6">
        <w:rPr>
          <w:rFonts w:ascii="Times New Roman" w:eastAsia="仿宋" w:hAnsi="Times New Roman" w:cs="Times New Roman"/>
          <w:color w:val="333333"/>
          <w:kern w:val="0"/>
          <w:sz w:val="28"/>
          <w:szCs w:val="24"/>
        </w:rPr>
        <w:t>另行安排。</w:t>
      </w:r>
      <w:r w:rsidR="00555097" w:rsidRPr="00B54748">
        <w:rPr>
          <w:rFonts w:ascii="Times New Roman" w:eastAsia="仿宋" w:hAnsi="Times New Roman" w:cs="Times New Roman"/>
          <w:kern w:val="0"/>
          <w:sz w:val="28"/>
          <w:szCs w:val="24"/>
        </w:rPr>
        <w:t>仍处于新冠肺炎治疗期或出院观察期，</w:t>
      </w:r>
      <w:r w:rsidR="00555097" w:rsidRPr="00C30BB6">
        <w:rPr>
          <w:rFonts w:ascii="Times New Roman" w:eastAsia="仿宋" w:hAnsi="Times New Roman" w:cs="Times New Roman"/>
          <w:kern w:val="0"/>
          <w:sz w:val="28"/>
          <w:szCs w:val="24"/>
        </w:rPr>
        <w:t>以及因其它个人原因无法参加面试的考生，视同放弃面试资格。</w:t>
      </w:r>
    </w:p>
    <w:p w:rsidR="00C30BB6" w:rsidRPr="00C30BB6" w:rsidRDefault="00B37AD2"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3</w:t>
      </w:r>
      <w:r w:rsidRPr="009D5119">
        <w:rPr>
          <w:rFonts w:ascii="Times New Roman" w:eastAsia="仿宋" w:hAnsi="Times New Roman" w:cs="Times New Roman"/>
          <w:color w:val="333333"/>
          <w:kern w:val="0"/>
          <w:sz w:val="28"/>
          <w:szCs w:val="24"/>
        </w:rPr>
        <w:t>．</w:t>
      </w:r>
      <w:r w:rsidR="00C30BB6" w:rsidRPr="00C30BB6">
        <w:rPr>
          <w:rFonts w:ascii="Times New Roman" w:eastAsia="仿宋" w:hAnsi="Times New Roman" w:cs="Times New Roman"/>
          <w:color w:val="333333"/>
          <w:kern w:val="0"/>
          <w:sz w:val="28"/>
          <w:szCs w:val="24"/>
        </w:rPr>
        <w:t>考生</w:t>
      </w:r>
      <w:r w:rsidR="0033650F" w:rsidRPr="009D5119">
        <w:rPr>
          <w:rFonts w:ascii="Times New Roman" w:eastAsia="仿宋" w:hAnsi="Times New Roman" w:cs="Times New Roman"/>
          <w:color w:val="333333"/>
          <w:kern w:val="0"/>
          <w:sz w:val="28"/>
          <w:szCs w:val="24"/>
        </w:rPr>
        <w:t>按照《</w:t>
      </w:r>
      <w:r w:rsidR="0033650F" w:rsidRPr="009D5119">
        <w:rPr>
          <w:rFonts w:ascii="Times New Roman" w:eastAsia="仿宋" w:hAnsi="Times New Roman" w:cs="Times New Roman"/>
          <w:color w:val="333333"/>
          <w:kern w:val="0"/>
          <w:sz w:val="28"/>
          <w:szCs w:val="24"/>
        </w:rPr>
        <w:t>2020</w:t>
      </w:r>
      <w:r w:rsidR="0033650F" w:rsidRPr="009D5119">
        <w:rPr>
          <w:rFonts w:ascii="Times New Roman" w:eastAsia="仿宋" w:hAnsi="Times New Roman" w:cs="Times New Roman"/>
          <w:color w:val="333333"/>
          <w:kern w:val="0"/>
          <w:sz w:val="28"/>
          <w:szCs w:val="24"/>
        </w:rPr>
        <w:t>年苏州市教育局直属学校公开招聘教师面试安排表》上规定的时间到指定地点，</w:t>
      </w:r>
      <w:r w:rsidR="00C30BB6" w:rsidRPr="00C30BB6">
        <w:rPr>
          <w:rFonts w:ascii="Times New Roman" w:eastAsia="仿宋" w:hAnsi="Times New Roman" w:cs="Times New Roman"/>
          <w:color w:val="333333"/>
          <w:kern w:val="0"/>
          <w:sz w:val="28"/>
          <w:szCs w:val="24"/>
        </w:rPr>
        <w:t>由本人领取面试</w:t>
      </w:r>
      <w:r w:rsidR="004467D2">
        <w:rPr>
          <w:rFonts w:ascii="Times New Roman" w:eastAsia="仿宋" w:hAnsi="Times New Roman" w:cs="Times New Roman" w:hint="eastAsia"/>
          <w:color w:val="333333"/>
          <w:kern w:val="0"/>
          <w:sz w:val="28"/>
          <w:szCs w:val="24"/>
        </w:rPr>
        <w:t>资格证</w:t>
      </w:r>
      <w:r w:rsidR="00C30BB6" w:rsidRPr="00C30BB6">
        <w:rPr>
          <w:rFonts w:ascii="Times New Roman" w:eastAsia="仿宋" w:hAnsi="Times New Roman" w:cs="Times New Roman"/>
          <w:color w:val="333333"/>
          <w:kern w:val="0"/>
          <w:sz w:val="28"/>
          <w:szCs w:val="24"/>
        </w:rPr>
        <w:t>，并在领取现场认真阅读和签署《</w:t>
      </w:r>
      <w:r w:rsidR="0033650F" w:rsidRPr="009D5119">
        <w:rPr>
          <w:rFonts w:ascii="Times New Roman" w:eastAsia="仿宋" w:hAnsi="Times New Roman" w:cs="Times New Roman"/>
          <w:color w:val="333333"/>
          <w:kern w:val="0"/>
          <w:sz w:val="28"/>
          <w:szCs w:val="24"/>
        </w:rPr>
        <w:t>2020</w:t>
      </w:r>
      <w:r w:rsidR="0033650F" w:rsidRPr="009D5119">
        <w:rPr>
          <w:rFonts w:ascii="Times New Roman" w:eastAsia="仿宋" w:hAnsi="Times New Roman" w:cs="Times New Roman"/>
          <w:color w:val="333333"/>
          <w:kern w:val="0"/>
          <w:sz w:val="28"/>
          <w:szCs w:val="24"/>
        </w:rPr>
        <w:t>年苏州市教育局直属学校公开招聘教师考生新冠肺炎疫情防控告知暨承诺书</w:t>
      </w:r>
      <w:r w:rsidR="00C30BB6" w:rsidRPr="00C30BB6">
        <w:rPr>
          <w:rFonts w:ascii="Times New Roman" w:eastAsia="仿宋" w:hAnsi="Times New Roman" w:cs="Times New Roman"/>
          <w:color w:val="333333"/>
          <w:kern w:val="0"/>
          <w:sz w:val="28"/>
          <w:szCs w:val="24"/>
        </w:rPr>
        <w:t>》，承诺已知悉告知事项、证明义务和防疫要求，自愿承担因不实承诺应承担的相关责任并接受相</w:t>
      </w:r>
      <w:r w:rsidR="00C30BB6" w:rsidRPr="00C30BB6">
        <w:rPr>
          <w:rFonts w:ascii="Times New Roman" w:eastAsia="仿宋" w:hAnsi="Times New Roman" w:cs="Times New Roman"/>
          <w:color w:val="333333"/>
          <w:kern w:val="0"/>
          <w:sz w:val="28"/>
          <w:szCs w:val="24"/>
        </w:rPr>
        <w:lastRenderedPageBreak/>
        <w:t>应处理。</w:t>
      </w:r>
      <w:r w:rsidR="008B1C72" w:rsidRPr="009D5119">
        <w:rPr>
          <w:rFonts w:ascii="Times New Roman" w:eastAsia="仿宋" w:hAnsi="Times New Roman" w:cs="Times New Roman"/>
          <w:color w:val="333333"/>
          <w:kern w:val="0"/>
          <w:sz w:val="28"/>
          <w:szCs w:val="24"/>
        </w:rPr>
        <w:t>凡不能按时申领</w:t>
      </w:r>
      <w:r w:rsidR="008B1C72" w:rsidRPr="009D5119">
        <w:rPr>
          <w:rFonts w:ascii="Times New Roman" w:eastAsia="仿宋" w:hAnsi="Times New Roman" w:cs="Times New Roman"/>
          <w:color w:val="333333"/>
          <w:kern w:val="0"/>
          <w:sz w:val="28"/>
          <w:szCs w:val="24"/>
        </w:rPr>
        <w:t>“</w:t>
      </w:r>
      <w:r w:rsidR="008B1C72" w:rsidRPr="009D5119">
        <w:rPr>
          <w:rFonts w:ascii="Times New Roman" w:eastAsia="仿宋" w:hAnsi="Times New Roman" w:cs="Times New Roman"/>
          <w:color w:val="333333"/>
          <w:kern w:val="0"/>
          <w:sz w:val="28"/>
          <w:szCs w:val="24"/>
        </w:rPr>
        <w:t>苏康码</w:t>
      </w:r>
      <w:r w:rsidR="008B1C72" w:rsidRPr="009D5119">
        <w:rPr>
          <w:rFonts w:ascii="Times New Roman" w:eastAsia="仿宋" w:hAnsi="Times New Roman" w:cs="Times New Roman"/>
          <w:color w:val="333333"/>
          <w:kern w:val="0"/>
          <w:sz w:val="28"/>
          <w:szCs w:val="24"/>
        </w:rPr>
        <w:t>”</w:t>
      </w:r>
      <w:r w:rsidR="008B1C72" w:rsidRPr="009D5119">
        <w:rPr>
          <w:rFonts w:ascii="Times New Roman" w:eastAsia="仿宋" w:hAnsi="Times New Roman" w:cs="Times New Roman"/>
          <w:color w:val="333333"/>
          <w:kern w:val="0"/>
          <w:sz w:val="28"/>
          <w:szCs w:val="24"/>
        </w:rPr>
        <w:t>并每日进行健康申报，</w:t>
      </w:r>
      <w:r w:rsidR="00C30BB6" w:rsidRPr="00C30BB6">
        <w:rPr>
          <w:rFonts w:ascii="Times New Roman" w:eastAsia="仿宋" w:hAnsi="Times New Roman" w:cs="Times New Roman"/>
          <w:color w:val="333333"/>
          <w:kern w:val="0"/>
          <w:sz w:val="28"/>
          <w:szCs w:val="24"/>
        </w:rPr>
        <w:t>隐瞒或谎报旅居史、接触史、健康状况等疫情防控重点</w:t>
      </w:r>
      <w:r w:rsidR="008B1C72" w:rsidRPr="009D5119">
        <w:rPr>
          <w:rFonts w:ascii="Times New Roman" w:eastAsia="仿宋" w:hAnsi="Times New Roman" w:cs="Times New Roman"/>
          <w:color w:val="333333"/>
          <w:kern w:val="0"/>
          <w:sz w:val="28"/>
          <w:szCs w:val="24"/>
        </w:rPr>
        <w:t>信息，不配合工作人员进行防疫检测、询问、排查、送诊</w:t>
      </w:r>
      <w:r w:rsidR="00C30BB6" w:rsidRPr="00C30BB6">
        <w:rPr>
          <w:rFonts w:ascii="Times New Roman" w:eastAsia="仿宋" w:hAnsi="Times New Roman" w:cs="Times New Roman"/>
          <w:color w:val="333333"/>
          <w:kern w:val="0"/>
          <w:sz w:val="28"/>
          <w:szCs w:val="24"/>
        </w:rPr>
        <w:t>的</w:t>
      </w:r>
      <w:r w:rsidR="008B1C72" w:rsidRPr="009D5119">
        <w:rPr>
          <w:rFonts w:ascii="Times New Roman" w:eastAsia="仿宋" w:hAnsi="Times New Roman" w:cs="Times New Roman"/>
          <w:color w:val="333333"/>
          <w:kern w:val="0"/>
          <w:sz w:val="28"/>
          <w:szCs w:val="24"/>
        </w:rPr>
        <w:t>考生</w:t>
      </w:r>
      <w:r w:rsidR="00C30BB6" w:rsidRPr="00C30BB6">
        <w:rPr>
          <w:rFonts w:ascii="Times New Roman" w:eastAsia="仿宋" w:hAnsi="Times New Roman" w:cs="Times New Roman"/>
          <w:color w:val="333333"/>
          <w:kern w:val="0"/>
          <w:sz w:val="28"/>
          <w:szCs w:val="24"/>
        </w:rPr>
        <w:t>，取消其相应资格，如有违法行为，将依法追究其法律责任。</w:t>
      </w:r>
    </w:p>
    <w:p w:rsidR="002104E9" w:rsidRPr="009D5119" w:rsidRDefault="002104E9" w:rsidP="00290C4C">
      <w:pPr>
        <w:widowControl/>
        <w:adjustRightInd w:val="0"/>
        <w:snapToGrid w:val="0"/>
        <w:spacing w:line="480" w:lineRule="exact"/>
        <w:ind w:firstLineChars="200" w:firstLine="560"/>
        <w:rPr>
          <w:rFonts w:ascii="Times New Roman" w:eastAsia="黑体" w:hAnsi="Times New Roman" w:cs="Times New Roman"/>
          <w:color w:val="333333"/>
          <w:kern w:val="0"/>
          <w:sz w:val="28"/>
          <w:szCs w:val="24"/>
        </w:rPr>
      </w:pPr>
      <w:r w:rsidRPr="009D5119">
        <w:rPr>
          <w:rFonts w:ascii="Times New Roman" w:eastAsia="黑体" w:hAnsi="Times New Roman" w:cs="Times New Roman"/>
          <w:color w:val="333333"/>
          <w:kern w:val="0"/>
          <w:sz w:val="28"/>
          <w:szCs w:val="24"/>
        </w:rPr>
        <w:t>二、注意事项</w:t>
      </w:r>
    </w:p>
    <w:p w:rsidR="00A0282A" w:rsidRPr="009D5119" w:rsidRDefault="00A0282A" w:rsidP="00290C4C">
      <w:pPr>
        <w:widowControl/>
        <w:adjustRightInd w:val="0"/>
        <w:snapToGrid w:val="0"/>
        <w:spacing w:line="480" w:lineRule="exact"/>
        <w:ind w:firstLineChars="200" w:firstLine="560"/>
        <w:rPr>
          <w:rFonts w:ascii="Times New Roman" w:eastAsia="楷体" w:hAnsi="Times New Roman" w:cs="Times New Roman"/>
          <w:color w:val="333333"/>
          <w:kern w:val="0"/>
          <w:sz w:val="28"/>
          <w:szCs w:val="24"/>
        </w:rPr>
      </w:pPr>
      <w:r w:rsidRPr="009D5119">
        <w:rPr>
          <w:rFonts w:ascii="Times New Roman" w:eastAsia="楷体" w:hAnsi="Times New Roman" w:cs="Times New Roman"/>
          <w:color w:val="333333"/>
          <w:kern w:val="0"/>
          <w:sz w:val="28"/>
          <w:szCs w:val="24"/>
        </w:rPr>
        <w:t>（一）如何进行每日健康申报</w:t>
      </w:r>
    </w:p>
    <w:p w:rsidR="00A0282A" w:rsidRDefault="00A0282A" w:rsidP="00290C4C">
      <w:pPr>
        <w:widowControl/>
        <w:adjustRightInd w:val="0"/>
        <w:snapToGrid w:val="0"/>
        <w:spacing w:line="480" w:lineRule="exact"/>
        <w:ind w:firstLineChars="200" w:firstLine="560"/>
        <w:rPr>
          <w:rFonts w:ascii="Times New Roman" w:eastAsia="仿宋" w:hAnsi="Times New Roman" w:cs="Times New Roman"/>
          <w:kern w:val="0"/>
          <w:sz w:val="28"/>
          <w:szCs w:val="24"/>
        </w:rPr>
      </w:pPr>
      <w:r w:rsidRPr="009D5119">
        <w:rPr>
          <w:rFonts w:ascii="Times New Roman" w:eastAsia="仿宋" w:hAnsi="Times New Roman" w:cs="Times New Roman"/>
          <w:color w:val="333333"/>
          <w:kern w:val="0"/>
          <w:sz w:val="28"/>
          <w:szCs w:val="24"/>
        </w:rPr>
        <w:t>登陆网址</w:t>
      </w:r>
      <w:r w:rsidR="00A8286D">
        <w:rPr>
          <w:rFonts w:ascii="Times New Roman" w:eastAsia="仿宋" w:hAnsi="Times New Roman" w:cs="Times New Roman" w:hint="eastAsia"/>
          <w:color w:val="333333"/>
          <w:kern w:val="0"/>
          <w:sz w:val="28"/>
          <w:szCs w:val="24"/>
        </w:rPr>
        <w:t>：</w:t>
      </w:r>
      <w:r w:rsidR="00A8286D" w:rsidRPr="00A8286D">
        <w:rPr>
          <w:rFonts w:ascii="Times New Roman" w:eastAsia="仿宋" w:hAnsi="Times New Roman" w:cs="Times New Roman"/>
          <w:kern w:val="0"/>
          <w:sz w:val="28"/>
          <w:szCs w:val="24"/>
        </w:rPr>
        <w:t>https://wj.qq.com/s2/6458976/3b29/</w:t>
      </w:r>
      <w:r w:rsidRPr="009D5119">
        <w:rPr>
          <w:rFonts w:ascii="Times New Roman" w:eastAsia="仿宋" w:hAnsi="Times New Roman" w:cs="Times New Roman"/>
          <w:kern w:val="0"/>
          <w:sz w:val="28"/>
          <w:szCs w:val="24"/>
        </w:rPr>
        <w:t>，由本人每日填报健康状况。</w:t>
      </w:r>
    </w:p>
    <w:tbl>
      <w:tblPr>
        <w:tblStyle w:val="a8"/>
        <w:tblW w:w="0" w:type="auto"/>
        <w:tblLook w:val="04A0" w:firstRow="1" w:lastRow="0" w:firstColumn="1" w:lastColumn="0" w:noHBand="0" w:noVBand="1"/>
      </w:tblPr>
      <w:tblGrid>
        <w:gridCol w:w="1271"/>
        <w:gridCol w:w="3260"/>
        <w:gridCol w:w="3765"/>
      </w:tblGrid>
      <w:tr w:rsidR="009D33D0" w:rsidRPr="009D33D0" w:rsidTr="009D33D0">
        <w:tc>
          <w:tcPr>
            <w:tcW w:w="1271" w:type="dxa"/>
            <w:vAlign w:val="center"/>
          </w:tcPr>
          <w:p w:rsidR="009D33D0" w:rsidRPr="009D33D0" w:rsidRDefault="009D33D0"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9D33D0">
              <w:rPr>
                <w:rFonts w:ascii="Times New Roman" w:eastAsia="仿宋" w:hAnsi="Times New Roman" w:cs="Times New Roman" w:hint="eastAsia"/>
                <w:color w:val="333333"/>
                <w:kern w:val="0"/>
                <w:sz w:val="28"/>
                <w:szCs w:val="24"/>
              </w:rPr>
              <w:t>序号</w:t>
            </w:r>
          </w:p>
        </w:tc>
        <w:tc>
          <w:tcPr>
            <w:tcW w:w="3260" w:type="dxa"/>
            <w:vAlign w:val="center"/>
          </w:tcPr>
          <w:p w:rsidR="009D33D0" w:rsidRPr="009D33D0" w:rsidRDefault="009D33D0"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9D33D0">
              <w:rPr>
                <w:rFonts w:ascii="Times New Roman" w:eastAsia="仿宋" w:hAnsi="Times New Roman" w:cs="Times New Roman" w:hint="eastAsia"/>
                <w:color w:val="333333"/>
                <w:kern w:val="0"/>
                <w:sz w:val="28"/>
                <w:szCs w:val="24"/>
              </w:rPr>
              <w:t>领取面试</w:t>
            </w:r>
            <w:r w:rsidRPr="009D33D0">
              <w:rPr>
                <w:rFonts w:ascii="Times New Roman" w:eastAsia="仿宋" w:hAnsi="Times New Roman" w:cs="Times New Roman"/>
                <w:color w:val="333333"/>
                <w:kern w:val="0"/>
                <w:sz w:val="28"/>
                <w:szCs w:val="24"/>
              </w:rPr>
              <w:t>资格证</w:t>
            </w:r>
            <w:r w:rsidRPr="009D33D0">
              <w:rPr>
                <w:rFonts w:ascii="Times New Roman" w:eastAsia="仿宋" w:hAnsi="Times New Roman" w:cs="Times New Roman" w:hint="eastAsia"/>
                <w:color w:val="333333"/>
                <w:kern w:val="0"/>
                <w:sz w:val="28"/>
                <w:szCs w:val="24"/>
              </w:rPr>
              <w:t>日期</w:t>
            </w:r>
          </w:p>
        </w:tc>
        <w:tc>
          <w:tcPr>
            <w:tcW w:w="3765" w:type="dxa"/>
            <w:vAlign w:val="center"/>
          </w:tcPr>
          <w:p w:rsidR="009D33D0" w:rsidRPr="009D33D0" w:rsidRDefault="00A410D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最迟</w:t>
            </w:r>
            <w:r w:rsidR="009D33D0" w:rsidRPr="009D33D0">
              <w:rPr>
                <w:rFonts w:ascii="Times New Roman" w:eastAsia="仿宋" w:hAnsi="Times New Roman" w:cs="Times New Roman" w:hint="eastAsia"/>
                <w:color w:val="333333"/>
                <w:kern w:val="0"/>
                <w:sz w:val="28"/>
                <w:szCs w:val="24"/>
              </w:rPr>
              <w:t>申领</w:t>
            </w:r>
            <w:r w:rsidR="009D33D0" w:rsidRPr="009D33D0">
              <w:rPr>
                <w:rFonts w:ascii="Times New Roman" w:eastAsia="仿宋" w:hAnsi="Times New Roman" w:cs="Times New Roman"/>
                <w:color w:val="333333"/>
                <w:kern w:val="0"/>
                <w:sz w:val="28"/>
                <w:szCs w:val="24"/>
              </w:rPr>
              <w:t>“</w:t>
            </w:r>
            <w:r w:rsidR="009D33D0" w:rsidRPr="009D33D0">
              <w:rPr>
                <w:rFonts w:ascii="Times New Roman" w:eastAsia="仿宋" w:hAnsi="Times New Roman" w:cs="Times New Roman" w:hint="eastAsia"/>
                <w:color w:val="333333"/>
                <w:kern w:val="0"/>
                <w:sz w:val="28"/>
                <w:szCs w:val="24"/>
              </w:rPr>
              <w:t>苏康码</w:t>
            </w:r>
            <w:r w:rsidR="009D33D0" w:rsidRPr="009D33D0">
              <w:rPr>
                <w:rFonts w:ascii="Times New Roman" w:eastAsia="仿宋" w:hAnsi="Times New Roman" w:cs="Times New Roman"/>
                <w:color w:val="333333"/>
                <w:kern w:val="0"/>
                <w:sz w:val="28"/>
                <w:szCs w:val="24"/>
              </w:rPr>
              <w:t>”</w:t>
            </w:r>
            <w:r w:rsidR="009D33D0" w:rsidRPr="009D33D0">
              <w:rPr>
                <w:rFonts w:ascii="Times New Roman" w:eastAsia="仿宋" w:hAnsi="Times New Roman" w:cs="Times New Roman" w:hint="eastAsia"/>
                <w:color w:val="333333"/>
                <w:kern w:val="0"/>
                <w:sz w:val="28"/>
                <w:szCs w:val="24"/>
              </w:rPr>
              <w:t>并</w:t>
            </w:r>
            <w:r w:rsidR="009D33D0" w:rsidRPr="009D5119">
              <w:rPr>
                <w:rFonts w:ascii="Times New Roman" w:eastAsia="仿宋" w:hAnsi="Times New Roman" w:cs="Times New Roman"/>
                <w:color w:val="333333"/>
                <w:kern w:val="0"/>
                <w:sz w:val="28"/>
                <w:szCs w:val="24"/>
              </w:rPr>
              <w:t>进行每日健康申报</w:t>
            </w:r>
            <w:r w:rsidR="007B65E4">
              <w:rPr>
                <w:rFonts w:ascii="Times New Roman" w:eastAsia="仿宋" w:hAnsi="Times New Roman" w:cs="Times New Roman" w:hint="eastAsia"/>
                <w:color w:val="333333"/>
                <w:kern w:val="0"/>
                <w:sz w:val="28"/>
                <w:szCs w:val="24"/>
              </w:rPr>
              <w:t>的</w:t>
            </w:r>
            <w:r w:rsidR="009D33D0">
              <w:rPr>
                <w:rFonts w:ascii="Times New Roman" w:eastAsia="仿宋" w:hAnsi="Times New Roman" w:cs="Times New Roman" w:hint="eastAsia"/>
                <w:color w:val="333333"/>
                <w:kern w:val="0"/>
                <w:sz w:val="28"/>
                <w:szCs w:val="24"/>
              </w:rPr>
              <w:t>日期</w:t>
            </w:r>
          </w:p>
        </w:tc>
      </w:tr>
      <w:tr w:rsidR="009D33D0" w:rsidRPr="009D33D0" w:rsidTr="009D33D0">
        <w:tc>
          <w:tcPr>
            <w:tcW w:w="1271" w:type="dxa"/>
          </w:tcPr>
          <w:p w:rsidR="009D33D0" w:rsidRPr="009D33D0" w:rsidRDefault="00A410D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1</w:t>
            </w:r>
          </w:p>
        </w:tc>
        <w:tc>
          <w:tcPr>
            <w:tcW w:w="3260" w:type="dxa"/>
          </w:tcPr>
          <w:p w:rsidR="009D33D0" w:rsidRPr="009D33D0" w:rsidRDefault="009D33D0"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sidRPr="009D33D0">
              <w:rPr>
                <w:rFonts w:ascii="Times New Roman" w:eastAsia="仿宋" w:hAnsi="Times New Roman" w:cs="Times New Roman"/>
                <w:color w:val="333333"/>
                <w:kern w:val="0"/>
                <w:sz w:val="28"/>
                <w:szCs w:val="24"/>
              </w:rPr>
              <w:t>6</w:t>
            </w:r>
            <w:r w:rsidRPr="009D33D0">
              <w:rPr>
                <w:rFonts w:ascii="Times New Roman" w:eastAsia="仿宋" w:hAnsi="Times New Roman" w:cs="Times New Roman"/>
                <w:color w:val="333333"/>
                <w:kern w:val="0"/>
                <w:sz w:val="28"/>
                <w:szCs w:val="24"/>
              </w:rPr>
              <w:t>月</w:t>
            </w:r>
            <w:r w:rsidR="00154DC6">
              <w:rPr>
                <w:rFonts w:ascii="Times New Roman" w:eastAsia="仿宋" w:hAnsi="Times New Roman" w:cs="Times New Roman"/>
                <w:color w:val="333333"/>
                <w:kern w:val="0"/>
                <w:sz w:val="28"/>
                <w:szCs w:val="24"/>
              </w:rPr>
              <w:t>26</w:t>
            </w:r>
            <w:r w:rsidRPr="009D33D0">
              <w:rPr>
                <w:rFonts w:ascii="Times New Roman" w:eastAsia="仿宋" w:hAnsi="Times New Roman" w:cs="Times New Roman"/>
                <w:color w:val="333333"/>
                <w:kern w:val="0"/>
                <w:sz w:val="28"/>
                <w:szCs w:val="24"/>
              </w:rPr>
              <w:t>日</w:t>
            </w:r>
          </w:p>
        </w:tc>
        <w:tc>
          <w:tcPr>
            <w:tcW w:w="3765" w:type="dxa"/>
          </w:tcPr>
          <w:p w:rsidR="009D33D0" w:rsidRPr="009D33D0" w:rsidRDefault="00A410D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sidR="00154DC6">
              <w:rPr>
                <w:rFonts w:ascii="Times New Roman" w:eastAsia="仿宋" w:hAnsi="Times New Roman" w:cs="Times New Roman"/>
                <w:color w:val="333333"/>
                <w:kern w:val="0"/>
                <w:sz w:val="28"/>
                <w:szCs w:val="24"/>
              </w:rPr>
              <w:t>12</w:t>
            </w:r>
            <w:r>
              <w:rPr>
                <w:rFonts w:ascii="Times New Roman" w:eastAsia="仿宋" w:hAnsi="Times New Roman" w:cs="Times New Roman" w:hint="eastAsia"/>
                <w:color w:val="333333"/>
                <w:kern w:val="0"/>
                <w:sz w:val="28"/>
                <w:szCs w:val="24"/>
              </w:rPr>
              <w:t>日</w:t>
            </w:r>
          </w:p>
        </w:tc>
      </w:tr>
      <w:tr w:rsidR="009D33D0" w:rsidRPr="009D33D0" w:rsidTr="009D33D0">
        <w:tc>
          <w:tcPr>
            <w:tcW w:w="1271" w:type="dxa"/>
          </w:tcPr>
          <w:p w:rsidR="009D33D0" w:rsidRPr="009D33D0" w:rsidRDefault="00A410D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2</w:t>
            </w:r>
          </w:p>
        </w:tc>
        <w:tc>
          <w:tcPr>
            <w:tcW w:w="3260" w:type="dxa"/>
          </w:tcPr>
          <w:p w:rsidR="009D33D0" w:rsidRPr="009D33D0" w:rsidRDefault="00A410D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A410D4">
              <w:rPr>
                <w:rFonts w:ascii="Times New Roman" w:eastAsia="仿宋" w:hAnsi="Times New Roman" w:cs="Times New Roman"/>
                <w:color w:val="333333"/>
                <w:kern w:val="0"/>
                <w:sz w:val="28"/>
                <w:szCs w:val="24"/>
              </w:rPr>
              <w:t>6</w:t>
            </w:r>
            <w:r w:rsidRPr="00A410D4">
              <w:rPr>
                <w:rFonts w:ascii="Times New Roman" w:eastAsia="仿宋" w:hAnsi="Times New Roman" w:cs="Times New Roman"/>
                <w:color w:val="333333"/>
                <w:kern w:val="0"/>
                <w:sz w:val="28"/>
                <w:szCs w:val="24"/>
              </w:rPr>
              <w:t>月</w:t>
            </w:r>
            <w:r w:rsidRPr="00A410D4">
              <w:rPr>
                <w:rFonts w:ascii="Times New Roman" w:eastAsia="仿宋" w:hAnsi="Times New Roman" w:cs="Times New Roman"/>
                <w:color w:val="333333"/>
                <w:kern w:val="0"/>
                <w:sz w:val="28"/>
                <w:szCs w:val="24"/>
              </w:rPr>
              <w:t>28</w:t>
            </w:r>
            <w:r w:rsidRPr="00A410D4">
              <w:rPr>
                <w:rFonts w:ascii="Times New Roman" w:eastAsia="仿宋" w:hAnsi="Times New Roman" w:cs="Times New Roman"/>
                <w:color w:val="333333"/>
                <w:kern w:val="0"/>
                <w:sz w:val="28"/>
                <w:szCs w:val="24"/>
              </w:rPr>
              <w:t>日</w:t>
            </w:r>
          </w:p>
        </w:tc>
        <w:tc>
          <w:tcPr>
            <w:tcW w:w="3765" w:type="dxa"/>
          </w:tcPr>
          <w:p w:rsidR="009D33D0" w:rsidRPr="009D33D0" w:rsidRDefault="00A410D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Pr>
                <w:rFonts w:ascii="Times New Roman" w:eastAsia="仿宋" w:hAnsi="Times New Roman" w:cs="Times New Roman" w:hint="eastAsia"/>
                <w:color w:val="333333"/>
                <w:kern w:val="0"/>
                <w:sz w:val="28"/>
                <w:szCs w:val="24"/>
              </w:rPr>
              <w:t>1</w:t>
            </w:r>
            <w:r w:rsidR="00154DC6">
              <w:rPr>
                <w:rFonts w:ascii="Times New Roman" w:eastAsia="仿宋" w:hAnsi="Times New Roman" w:cs="Times New Roman"/>
                <w:color w:val="333333"/>
                <w:kern w:val="0"/>
                <w:sz w:val="28"/>
                <w:szCs w:val="24"/>
              </w:rPr>
              <w:t>4</w:t>
            </w:r>
            <w:r>
              <w:rPr>
                <w:rFonts w:ascii="Times New Roman" w:eastAsia="仿宋" w:hAnsi="Times New Roman" w:cs="Times New Roman" w:hint="eastAsia"/>
                <w:color w:val="333333"/>
                <w:kern w:val="0"/>
                <w:sz w:val="28"/>
                <w:szCs w:val="24"/>
              </w:rPr>
              <w:t>日</w:t>
            </w:r>
          </w:p>
        </w:tc>
      </w:tr>
      <w:tr w:rsidR="00A410D4" w:rsidRPr="009D33D0" w:rsidTr="009D33D0">
        <w:tc>
          <w:tcPr>
            <w:tcW w:w="1271" w:type="dxa"/>
          </w:tcPr>
          <w:p w:rsidR="00A410D4" w:rsidRPr="009D33D0" w:rsidRDefault="00A410D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3</w:t>
            </w:r>
          </w:p>
        </w:tc>
        <w:tc>
          <w:tcPr>
            <w:tcW w:w="3260" w:type="dxa"/>
          </w:tcPr>
          <w:p w:rsidR="00A410D4" w:rsidRPr="00A410D4" w:rsidRDefault="00A410D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A410D4">
              <w:rPr>
                <w:rFonts w:ascii="Times New Roman" w:eastAsia="仿宋" w:hAnsi="Times New Roman" w:cs="Times New Roman"/>
                <w:color w:val="333333"/>
                <w:kern w:val="0"/>
                <w:sz w:val="28"/>
                <w:szCs w:val="24"/>
              </w:rPr>
              <w:t>6</w:t>
            </w:r>
            <w:r w:rsidRPr="00A410D4">
              <w:rPr>
                <w:rFonts w:ascii="Times New Roman" w:eastAsia="仿宋" w:hAnsi="Times New Roman" w:cs="Times New Roman"/>
                <w:color w:val="333333"/>
                <w:kern w:val="0"/>
                <w:sz w:val="28"/>
                <w:szCs w:val="24"/>
              </w:rPr>
              <w:t>月</w:t>
            </w:r>
            <w:r w:rsidRPr="00A410D4">
              <w:rPr>
                <w:rFonts w:ascii="Times New Roman" w:eastAsia="仿宋" w:hAnsi="Times New Roman" w:cs="Times New Roman"/>
                <w:color w:val="333333"/>
                <w:kern w:val="0"/>
                <w:sz w:val="28"/>
                <w:szCs w:val="24"/>
              </w:rPr>
              <w:t>29</w:t>
            </w:r>
            <w:r w:rsidRPr="00A410D4">
              <w:rPr>
                <w:rFonts w:ascii="Times New Roman" w:eastAsia="仿宋" w:hAnsi="Times New Roman" w:cs="Times New Roman"/>
                <w:color w:val="333333"/>
                <w:kern w:val="0"/>
                <w:sz w:val="28"/>
                <w:szCs w:val="24"/>
              </w:rPr>
              <w:t>日</w:t>
            </w:r>
          </w:p>
        </w:tc>
        <w:tc>
          <w:tcPr>
            <w:tcW w:w="3765" w:type="dxa"/>
          </w:tcPr>
          <w:p w:rsidR="00A410D4" w:rsidRDefault="00A410D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Pr>
                <w:rFonts w:ascii="Times New Roman" w:eastAsia="仿宋" w:hAnsi="Times New Roman" w:cs="Times New Roman" w:hint="eastAsia"/>
                <w:color w:val="333333"/>
                <w:kern w:val="0"/>
                <w:sz w:val="28"/>
                <w:szCs w:val="24"/>
              </w:rPr>
              <w:t>1</w:t>
            </w:r>
            <w:r w:rsidR="00154DC6">
              <w:rPr>
                <w:rFonts w:ascii="Times New Roman" w:eastAsia="仿宋" w:hAnsi="Times New Roman" w:cs="Times New Roman"/>
                <w:color w:val="333333"/>
                <w:kern w:val="0"/>
                <w:sz w:val="28"/>
                <w:szCs w:val="24"/>
              </w:rPr>
              <w:t>5</w:t>
            </w:r>
            <w:r>
              <w:rPr>
                <w:rFonts w:ascii="Times New Roman" w:eastAsia="仿宋" w:hAnsi="Times New Roman" w:cs="Times New Roman" w:hint="eastAsia"/>
                <w:color w:val="333333"/>
                <w:kern w:val="0"/>
                <w:sz w:val="28"/>
                <w:szCs w:val="24"/>
              </w:rPr>
              <w:t>日</w:t>
            </w:r>
          </w:p>
        </w:tc>
      </w:tr>
      <w:tr w:rsidR="002F0E54" w:rsidRPr="009D33D0" w:rsidTr="009D33D0">
        <w:tc>
          <w:tcPr>
            <w:tcW w:w="1271" w:type="dxa"/>
          </w:tcPr>
          <w:p w:rsidR="002F0E54" w:rsidRPr="009D33D0"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4</w:t>
            </w:r>
          </w:p>
        </w:tc>
        <w:tc>
          <w:tcPr>
            <w:tcW w:w="3260" w:type="dxa"/>
          </w:tcPr>
          <w:p w:rsidR="002F0E54" w:rsidRPr="00A410D4"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A410D4">
              <w:rPr>
                <w:rFonts w:ascii="Times New Roman" w:eastAsia="仿宋" w:hAnsi="Times New Roman" w:cs="Times New Roman"/>
                <w:color w:val="333333"/>
                <w:kern w:val="0"/>
                <w:sz w:val="28"/>
                <w:szCs w:val="24"/>
              </w:rPr>
              <w:t>6</w:t>
            </w:r>
            <w:r w:rsidRPr="00A410D4">
              <w:rPr>
                <w:rFonts w:ascii="Times New Roman" w:eastAsia="仿宋" w:hAnsi="Times New Roman" w:cs="Times New Roman"/>
                <w:color w:val="333333"/>
                <w:kern w:val="0"/>
                <w:sz w:val="28"/>
                <w:szCs w:val="24"/>
              </w:rPr>
              <w:t>月</w:t>
            </w:r>
            <w:r>
              <w:rPr>
                <w:rFonts w:ascii="Times New Roman" w:eastAsia="仿宋" w:hAnsi="Times New Roman" w:cs="Times New Roman"/>
                <w:color w:val="333333"/>
                <w:kern w:val="0"/>
                <w:sz w:val="28"/>
                <w:szCs w:val="24"/>
              </w:rPr>
              <w:t>30</w:t>
            </w:r>
            <w:r w:rsidRPr="00A410D4">
              <w:rPr>
                <w:rFonts w:ascii="Times New Roman" w:eastAsia="仿宋" w:hAnsi="Times New Roman" w:cs="Times New Roman"/>
                <w:color w:val="333333"/>
                <w:kern w:val="0"/>
                <w:sz w:val="28"/>
                <w:szCs w:val="24"/>
              </w:rPr>
              <w:t>日</w:t>
            </w:r>
          </w:p>
        </w:tc>
        <w:tc>
          <w:tcPr>
            <w:tcW w:w="3765" w:type="dxa"/>
          </w:tcPr>
          <w:p w:rsidR="002F0E54" w:rsidRDefault="002F0E5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Pr>
                <w:rFonts w:ascii="Times New Roman" w:eastAsia="仿宋" w:hAnsi="Times New Roman" w:cs="Times New Roman" w:hint="eastAsia"/>
                <w:color w:val="333333"/>
                <w:kern w:val="0"/>
                <w:sz w:val="28"/>
                <w:szCs w:val="24"/>
              </w:rPr>
              <w:t>1</w:t>
            </w:r>
            <w:r w:rsidR="00154DC6">
              <w:rPr>
                <w:rFonts w:ascii="Times New Roman" w:eastAsia="仿宋" w:hAnsi="Times New Roman" w:cs="Times New Roman"/>
                <w:color w:val="333333"/>
                <w:kern w:val="0"/>
                <w:sz w:val="28"/>
                <w:szCs w:val="24"/>
              </w:rPr>
              <w:t>6</w:t>
            </w:r>
            <w:r>
              <w:rPr>
                <w:rFonts w:ascii="Times New Roman" w:eastAsia="仿宋" w:hAnsi="Times New Roman" w:cs="Times New Roman" w:hint="eastAsia"/>
                <w:color w:val="333333"/>
                <w:kern w:val="0"/>
                <w:sz w:val="28"/>
                <w:szCs w:val="24"/>
              </w:rPr>
              <w:t>日</w:t>
            </w:r>
          </w:p>
        </w:tc>
      </w:tr>
      <w:tr w:rsidR="002F0E54" w:rsidRPr="009D33D0" w:rsidTr="009D33D0">
        <w:tc>
          <w:tcPr>
            <w:tcW w:w="1271" w:type="dxa"/>
          </w:tcPr>
          <w:p w:rsidR="002F0E54" w:rsidRPr="009D33D0"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5</w:t>
            </w:r>
          </w:p>
        </w:tc>
        <w:tc>
          <w:tcPr>
            <w:tcW w:w="3260" w:type="dxa"/>
          </w:tcPr>
          <w:p w:rsidR="002F0E54" w:rsidRPr="00A410D4"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A410D4">
              <w:rPr>
                <w:rFonts w:ascii="Times New Roman" w:eastAsia="仿宋" w:hAnsi="Times New Roman" w:cs="Times New Roman"/>
                <w:color w:val="333333"/>
                <w:kern w:val="0"/>
                <w:sz w:val="28"/>
                <w:szCs w:val="24"/>
              </w:rPr>
              <w:t>7</w:t>
            </w:r>
            <w:r w:rsidRPr="00A410D4">
              <w:rPr>
                <w:rFonts w:ascii="Times New Roman" w:eastAsia="仿宋" w:hAnsi="Times New Roman" w:cs="Times New Roman"/>
                <w:color w:val="333333"/>
                <w:kern w:val="0"/>
                <w:sz w:val="28"/>
                <w:szCs w:val="24"/>
              </w:rPr>
              <w:t>月</w:t>
            </w:r>
            <w:r>
              <w:rPr>
                <w:rFonts w:ascii="Times New Roman" w:eastAsia="仿宋" w:hAnsi="Times New Roman" w:cs="Times New Roman"/>
                <w:color w:val="333333"/>
                <w:kern w:val="0"/>
                <w:sz w:val="28"/>
                <w:szCs w:val="24"/>
              </w:rPr>
              <w:t>1</w:t>
            </w:r>
            <w:r w:rsidRPr="00A410D4">
              <w:rPr>
                <w:rFonts w:ascii="Times New Roman" w:eastAsia="仿宋" w:hAnsi="Times New Roman" w:cs="Times New Roman"/>
                <w:color w:val="333333"/>
                <w:kern w:val="0"/>
                <w:sz w:val="28"/>
                <w:szCs w:val="24"/>
              </w:rPr>
              <w:t>日</w:t>
            </w:r>
          </w:p>
        </w:tc>
        <w:tc>
          <w:tcPr>
            <w:tcW w:w="3765" w:type="dxa"/>
          </w:tcPr>
          <w:p w:rsidR="002F0E54" w:rsidRDefault="002F0E5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Pr>
                <w:rFonts w:ascii="Times New Roman" w:eastAsia="仿宋" w:hAnsi="Times New Roman" w:cs="Times New Roman"/>
                <w:color w:val="333333"/>
                <w:kern w:val="0"/>
                <w:sz w:val="28"/>
                <w:szCs w:val="24"/>
              </w:rPr>
              <w:t>1</w:t>
            </w:r>
            <w:r w:rsidR="00154DC6">
              <w:rPr>
                <w:rFonts w:ascii="Times New Roman" w:eastAsia="仿宋" w:hAnsi="Times New Roman" w:cs="Times New Roman"/>
                <w:color w:val="333333"/>
                <w:kern w:val="0"/>
                <w:sz w:val="28"/>
                <w:szCs w:val="24"/>
              </w:rPr>
              <w:t>7</w:t>
            </w:r>
            <w:r>
              <w:rPr>
                <w:rFonts w:ascii="Times New Roman" w:eastAsia="仿宋" w:hAnsi="Times New Roman" w:cs="Times New Roman" w:hint="eastAsia"/>
                <w:color w:val="333333"/>
                <w:kern w:val="0"/>
                <w:sz w:val="28"/>
                <w:szCs w:val="24"/>
              </w:rPr>
              <w:t>日</w:t>
            </w:r>
          </w:p>
        </w:tc>
      </w:tr>
      <w:tr w:rsidR="002F0E54" w:rsidRPr="009D33D0" w:rsidTr="009D33D0">
        <w:tc>
          <w:tcPr>
            <w:tcW w:w="1271" w:type="dxa"/>
          </w:tcPr>
          <w:p w:rsidR="002F0E54" w:rsidRPr="009D33D0"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p>
        </w:tc>
        <w:tc>
          <w:tcPr>
            <w:tcW w:w="3260" w:type="dxa"/>
          </w:tcPr>
          <w:p w:rsidR="002F0E54" w:rsidRPr="00A410D4"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A410D4">
              <w:rPr>
                <w:rFonts w:ascii="Times New Roman" w:eastAsia="仿宋" w:hAnsi="Times New Roman" w:cs="Times New Roman"/>
                <w:color w:val="333333"/>
                <w:kern w:val="0"/>
                <w:sz w:val="28"/>
                <w:szCs w:val="24"/>
              </w:rPr>
              <w:t>7</w:t>
            </w:r>
            <w:r w:rsidRPr="00A410D4">
              <w:rPr>
                <w:rFonts w:ascii="Times New Roman" w:eastAsia="仿宋" w:hAnsi="Times New Roman" w:cs="Times New Roman"/>
                <w:color w:val="333333"/>
                <w:kern w:val="0"/>
                <w:sz w:val="28"/>
                <w:szCs w:val="24"/>
              </w:rPr>
              <w:t>月</w:t>
            </w:r>
            <w:r w:rsidRPr="00A410D4">
              <w:rPr>
                <w:rFonts w:ascii="Times New Roman" w:eastAsia="仿宋" w:hAnsi="Times New Roman" w:cs="Times New Roman"/>
                <w:color w:val="333333"/>
                <w:kern w:val="0"/>
                <w:sz w:val="28"/>
                <w:szCs w:val="24"/>
              </w:rPr>
              <w:t>2</w:t>
            </w:r>
            <w:r w:rsidRPr="00A410D4">
              <w:rPr>
                <w:rFonts w:ascii="Times New Roman" w:eastAsia="仿宋" w:hAnsi="Times New Roman" w:cs="Times New Roman"/>
                <w:color w:val="333333"/>
                <w:kern w:val="0"/>
                <w:sz w:val="28"/>
                <w:szCs w:val="24"/>
              </w:rPr>
              <w:t>日</w:t>
            </w:r>
          </w:p>
        </w:tc>
        <w:tc>
          <w:tcPr>
            <w:tcW w:w="3765" w:type="dxa"/>
          </w:tcPr>
          <w:p w:rsidR="002F0E54" w:rsidRDefault="002F0E5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Pr>
                <w:rFonts w:ascii="Times New Roman" w:eastAsia="仿宋" w:hAnsi="Times New Roman" w:cs="Times New Roman" w:hint="eastAsia"/>
                <w:color w:val="333333"/>
                <w:kern w:val="0"/>
                <w:sz w:val="28"/>
                <w:szCs w:val="24"/>
              </w:rPr>
              <w:t>1</w:t>
            </w:r>
            <w:r w:rsidR="00154DC6">
              <w:rPr>
                <w:rFonts w:ascii="Times New Roman" w:eastAsia="仿宋" w:hAnsi="Times New Roman" w:cs="Times New Roman"/>
                <w:color w:val="333333"/>
                <w:kern w:val="0"/>
                <w:sz w:val="28"/>
                <w:szCs w:val="24"/>
              </w:rPr>
              <w:t>8</w:t>
            </w:r>
            <w:r>
              <w:rPr>
                <w:rFonts w:ascii="Times New Roman" w:eastAsia="仿宋" w:hAnsi="Times New Roman" w:cs="Times New Roman" w:hint="eastAsia"/>
                <w:color w:val="333333"/>
                <w:kern w:val="0"/>
                <w:sz w:val="28"/>
                <w:szCs w:val="24"/>
              </w:rPr>
              <w:t>日</w:t>
            </w:r>
          </w:p>
        </w:tc>
      </w:tr>
      <w:tr w:rsidR="002F0E54" w:rsidRPr="009D33D0" w:rsidTr="009D33D0">
        <w:tc>
          <w:tcPr>
            <w:tcW w:w="1271" w:type="dxa"/>
          </w:tcPr>
          <w:p w:rsidR="002F0E54" w:rsidRPr="009D33D0"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7</w:t>
            </w:r>
          </w:p>
        </w:tc>
        <w:tc>
          <w:tcPr>
            <w:tcW w:w="3260" w:type="dxa"/>
          </w:tcPr>
          <w:p w:rsidR="002F0E54" w:rsidRPr="00A410D4"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A410D4">
              <w:rPr>
                <w:rFonts w:ascii="Times New Roman" w:eastAsia="仿宋" w:hAnsi="Times New Roman" w:cs="Times New Roman"/>
                <w:color w:val="333333"/>
                <w:kern w:val="0"/>
                <w:sz w:val="28"/>
                <w:szCs w:val="24"/>
              </w:rPr>
              <w:t>7</w:t>
            </w:r>
            <w:r w:rsidRPr="00A410D4">
              <w:rPr>
                <w:rFonts w:ascii="Times New Roman" w:eastAsia="仿宋" w:hAnsi="Times New Roman" w:cs="Times New Roman"/>
                <w:color w:val="333333"/>
                <w:kern w:val="0"/>
                <w:sz w:val="28"/>
                <w:szCs w:val="24"/>
              </w:rPr>
              <w:t>月</w:t>
            </w:r>
            <w:r w:rsidRPr="00A410D4">
              <w:rPr>
                <w:rFonts w:ascii="Times New Roman" w:eastAsia="仿宋" w:hAnsi="Times New Roman" w:cs="Times New Roman"/>
                <w:color w:val="333333"/>
                <w:kern w:val="0"/>
                <w:sz w:val="28"/>
                <w:szCs w:val="24"/>
              </w:rPr>
              <w:t>3</w:t>
            </w:r>
            <w:r w:rsidRPr="00A410D4">
              <w:rPr>
                <w:rFonts w:ascii="Times New Roman" w:eastAsia="仿宋" w:hAnsi="Times New Roman" w:cs="Times New Roman"/>
                <w:color w:val="333333"/>
                <w:kern w:val="0"/>
                <w:sz w:val="28"/>
                <w:szCs w:val="24"/>
              </w:rPr>
              <w:t>日</w:t>
            </w:r>
          </w:p>
        </w:tc>
        <w:tc>
          <w:tcPr>
            <w:tcW w:w="3765" w:type="dxa"/>
          </w:tcPr>
          <w:p w:rsidR="002F0E54" w:rsidRDefault="002F0E5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Pr>
                <w:rFonts w:ascii="Times New Roman" w:eastAsia="仿宋" w:hAnsi="Times New Roman" w:cs="Times New Roman" w:hint="eastAsia"/>
                <w:color w:val="333333"/>
                <w:kern w:val="0"/>
                <w:sz w:val="28"/>
                <w:szCs w:val="24"/>
              </w:rPr>
              <w:t>1</w:t>
            </w:r>
            <w:r w:rsidR="00154DC6">
              <w:rPr>
                <w:rFonts w:ascii="Times New Roman" w:eastAsia="仿宋" w:hAnsi="Times New Roman" w:cs="Times New Roman"/>
                <w:color w:val="333333"/>
                <w:kern w:val="0"/>
                <w:sz w:val="28"/>
                <w:szCs w:val="24"/>
              </w:rPr>
              <w:t>9</w:t>
            </w:r>
            <w:r>
              <w:rPr>
                <w:rFonts w:ascii="Times New Roman" w:eastAsia="仿宋" w:hAnsi="Times New Roman" w:cs="Times New Roman" w:hint="eastAsia"/>
                <w:color w:val="333333"/>
                <w:kern w:val="0"/>
                <w:sz w:val="28"/>
                <w:szCs w:val="24"/>
              </w:rPr>
              <w:t>日</w:t>
            </w:r>
          </w:p>
        </w:tc>
      </w:tr>
      <w:tr w:rsidR="002F0E54" w:rsidRPr="009D33D0" w:rsidTr="009D33D0">
        <w:tc>
          <w:tcPr>
            <w:tcW w:w="1271" w:type="dxa"/>
          </w:tcPr>
          <w:p w:rsidR="002F0E54"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8</w:t>
            </w:r>
          </w:p>
        </w:tc>
        <w:tc>
          <w:tcPr>
            <w:tcW w:w="3260" w:type="dxa"/>
          </w:tcPr>
          <w:p w:rsidR="002F0E54" w:rsidRPr="00A410D4" w:rsidRDefault="002F0E54" w:rsidP="00290C4C">
            <w:pPr>
              <w:widowControl/>
              <w:adjustRightInd w:val="0"/>
              <w:snapToGrid w:val="0"/>
              <w:spacing w:line="480" w:lineRule="exact"/>
              <w:jc w:val="center"/>
              <w:rPr>
                <w:rFonts w:ascii="Times New Roman" w:eastAsia="仿宋" w:hAnsi="Times New Roman" w:cs="Times New Roman"/>
                <w:color w:val="333333"/>
                <w:kern w:val="0"/>
                <w:sz w:val="28"/>
                <w:szCs w:val="24"/>
              </w:rPr>
            </w:pPr>
            <w:r w:rsidRPr="00A410D4">
              <w:rPr>
                <w:rFonts w:ascii="Times New Roman" w:eastAsia="仿宋" w:hAnsi="Times New Roman" w:cs="Times New Roman"/>
                <w:color w:val="333333"/>
                <w:kern w:val="0"/>
                <w:sz w:val="28"/>
                <w:szCs w:val="24"/>
              </w:rPr>
              <w:t>7</w:t>
            </w:r>
            <w:r w:rsidRPr="00A410D4">
              <w:rPr>
                <w:rFonts w:ascii="Times New Roman" w:eastAsia="仿宋" w:hAnsi="Times New Roman" w:cs="Times New Roman"/>
                <w:color w:val="333333"/>
                <w:kern w:val="0"/>
                <w:sz w:val="28"/>
                <w:szCs w:val="24"/>
              </w:rPr>
              <w:t>月</w:t>
            </w:r>
            <w:r>
              <w:rPr>
                <w:rFonts w:ascii="Times New Roman" w:eastAsia="仿宋" w:hAnsi="Times New Roman" w:cs="Times New Roman"/>
                <w:color w:val="333333"/>
                <w:kern w:val="0"/>
                <w:sz w:val="28"/>
                <w:szCs w:val="24"/>
              </w:rPr>
              <w:t>4</w:t>
            </w:r>
            <w:r w:rsidRPr="00A410D4">
              <w:rPr>
                <w:rFonts w:ascii="Times New Roman" w:eastAsia="仿宋" w:hAnsi="Times New Roman" w:cs="Times New Roman"/>
                <w:color w:val="333333"/>
                <w:kern w:val="0"/>
                <w:sz w:val="28"/>
                <w:szCs w:val="24"/>
              </w:rPr>
              <w:t>日</w:t>
            </w:r>
          </w:p>
        </w:tc>
        <w:tc>
          <w:tcPr>
            <w:tcW w:w="3765" w:type="dxa"/>
          </w:tcPr>
          <w:p w:rsidR="002F0E54" w:rsidRDefault="002F0E54" w:rsidP="00154DC6">
            <w:pPr>
              <w:widowControl/>
              <w:adjustRightInd w:val="0"/>
              <w:snapToGrid w:val="0"/>
              <w:spacing w:line="480" w:lineRule="exact"/>
              <w:jc w:val="center"/>
              <w:rPr>
                <w:rFonts w:ascii="Times New Roman" w:eastAsia="仿宋" w:hAnsi="Times New Roman" w:cs="Times New Roman"/>
                <w:color w:val="333333"/>
                <w:kern w:val="0"/>
                <w:sz w:val="28"/>
                <w:szCs w:val="24"/>
              </w:rPr>
            </w:pPr>
            <w:r>
              <w:rPr>
                <w:rFonts w:ascii="Times New Roman" w:eastAsia="仿宋" w:hAnsi="Times New Roman" w:cs="Times New Roman" w:hint="eastAsia"/>
                <w:color w:val="333333"/>
                <w:kern w:val="0"/>
                <w:sz w:val="28"/>
                <w:szCs w:val="24"/>
              </w:rPr>
              <w:t>6</w:t>
            </w:r>
            <w:r>
              <w:rPr>
                <w:rFonts w:ascii="Times New Roman" w:eastAsia="仿宋" w:hAnsi="Times New Roman" w:cs="Times New Roman" w:hint="eastAsia"/>
                <w:color w:val="333333"/>
                <w:kern w:val="0"/>
                <w:sz w:val="28"/>
                <w:szCs w:val="24"/>
              </w:rPr>
              <w:t>月</w:t>
            </w:r>
            <w:r w:rsidR="00154DC6">
              <w:rPr>
                <w:rFonts w:ascii="Times New Roman" w:eastAsia="仿宋" w:hAnsi="Times New Roman" w:cs="Times New Roman"/>
                <w:color w:val="333333"/>
                <w:kern w:val="0"/>
                <w:sz w:val="28"/>
                <w:szCs w:val="24"/>
              </w:rPr>
              <w:t>20</w:t>
            </w:r>
            <w:r>
              <w:rPr>
                <w:rFonts w:ascii="Times New Roman" w:eastAsia="仿宋" w:hAnsi="Times New Roman" w:cs="Times New Roman" w:hint="eastAsia"/>
                <w:color w:val="333333"/>
                <w:kern w:val="0"/>
                <w:sz w:val="28"/>
                <w:szCs w:val="24"/>
              </w:rPr>
              <w:t>日</w:t>
            </w:r>
          </w:p>
        </w:tc>
      </w:tr>
    </w:tbl>
    <w:p w:rsidR="00A0282A" w:rsidRPr="009D5119" w:rsidRDefault="00A0282A" w:rsidP="00290C4C">
      <w:pPr>
        <w:widowControl/>
        <w:adjustRightInd w:val="0"/>
        <w:snapToGrid w:val="0"/>
        <w:spacing w:line="480" w:lineRule="exact"/>
        <w:ind w:firstLineChars="200" w:firstLine="560"/>
        <w:rPr>
          <w:rFonts w:ascii="Times New Roman" w:eastAsia="楷体" w:hAnsi="Times New Roman" w:cs="Times New Roman"/>
          <w:color w:val="333333"/>
          <w:kern w:val="0"/>
          <w:sz w:val="28"/>
          <w:szCs w:val="24"/>
        </w:rPr>
      </w:pPr>
      <w:r w:rsidRPr="009D5119">
        <w:rPr>
          <w:rFonts w:ascii="Times New Roman" w:eastAsia="楷体" w:hAnsi="Times New Roman" w:cs="Times New Roman"/>
          <w:color w:val="333333"/>
          <w:kern w:val="0"/>
          <w:sz w:val="28"/>
          <w:szCs w:val="24"/>
        </w:rPr>
        <w:t>（二）如何向苏州市教育局报备</w:t>
      </w:r>
    </w:p>
    <w:p w:rsidR="00A0282A" w:rsidRPr="009D5119" w:rsidRDefault="00A0282A" w:rsidP="00290C4C">
      <w:pPr>
        <w:widowControl/>
        <w:adjustRightInd w:val="0"/>
        <w:snapToGrid w:val="0"/>
        <w:spacing w:line="480" w:lineRule="exact"/>
        <w:ind w:firstLineChars="200" w:firstLine="560"/>
        <w:rPr>
          <w:rFonts w:ascii="Times New Roman" w:eastAsia="仿宋" w:hAnsi="Times New Roman" w:cs="Times New Roman"/>
          <w:kern w:val="0"/>
          <w:sz w:val="28"/>
          <w:szCs w:val="24"/>
        </w:rPr>
      </w:pPr>
      <w:r w:rsidRPr="009D5119">
        <w:rPr>
          <w:rFonts w:ascii="Times New Roman" w:eastAsia="仿宋" w:hAnsi="Times New Roman" w:cs="Times New Roman"/>
          <w:kern w:val="0"/>
          <w:sz w:val="28"/>
          <w:szCs w:val="24"/>
        </w:rPr>
        <w:t>凡下列考生须于</w:t>
      </w:r>
      <w:r w:rsidR="00EB0D93" w:rsidRPr="009D5119">
        <w:rPr>
          <w:rFonts w:ascii="Times New Roman" w:eastAsia="仿宋" w:hAnsi="Times New Roman" w:cs="Times New Roman"/>
          <w:color w:val="333333"/>
          <w:kern w:val="0"/>
          <w:sz w:val="28"/>
          <w:szCs w:val="24"/>
        </w:rPr>
        <w:t>现场领取面试资格证前</w:t>
      </w:r>
      <w:r w:rsidR="00EB0D93" w:rsidRPr="009D5119">
        <w:rPr>
          <w:rFonts w:ascii="Times New Roman" w:eastAsia="仿宋" w:hAnsi="Times New Roman" w:cs="Times New Roman"/>
          <w:color w:val="333333"/>
          <w:kern w:val="0"/>
          <w:sz w:val="28"/>
          <w:szCs w:val="24"/>
        </w:rPr>
        <w:t>2</w:t>
      </w:r>
      <w:r w:rsidR="00EB0D93" w:rsidRPr="009D5119">
        <w:rPr>
          <w:rFonts w:ascii="Times New Roman" w:eastAsia="仿宋" w:hAnsi="Times New Roman" w:cs="Times New Roman"/>
          <w:color w:val="333333"/>
          <w:kern w:val="0"/>
          <w:sz w:val="28"/>
          <w:szCs w:val="24"/>
        </w:rPr>
        <w:t>天</w:t>
      </w:r>
      <w:r w:rsidR="00EB0D93" w:rsidRPr="009D5119">
        <w:rPr>
          <w:rFonts w:ascii="Times New Roman" w:eastAsia="仿宋" w:hAnsi="Times New Roman" w:cs="Times New Roman"/>
          <w:color w:val="333333"/>
          <w:kern w:val="0"/>
          <w:sz w:val="28"/>
          <w:szCs w:val="24"/>
        </w:rPr>
        <w:t>16</w:t>
      </w:r>
      <w:r w:rsidR="004467D2">
        <w:rPr>
          <w:rFonts w:ascii="Times New Roman" w:eastAsia="仿宋" w:hAnsi="Times New Roman" w:cs="Times New Roman" w:hint="eastAsia"/>
          <w:color w:val="333333"/>
          <w:kern w:val="0"/>
          <w:sz w:val="28"/>
          <w:szCs w:val="24"/>
        </w:rPr>
        <w:t>时</w:t>
      </w:r>
      <w:bookmarkStart w:id="0" w:name="_GoBack"/>
      <w:bookmarkEnd w:id="0"/>
      <w:r w:rsidR="00EB0D93" w:rsidRPr="009D5119">
        <w:rPr>
          <w:rFonts w:ascii="Times New Roman" w:eastAsia="仿宋" w:hAnsi="Times New Roman" w:cs="Times New Roman"/>
          <w:color w:val="333333"/>
          <w:kern w:val="0"/>
          <w:sz w:val="28"/>
          <w:szCs w:val="24"/>
        </w:rPr>
        <w:t>前</w:t>
      </w:r>
      <w:r w:rsidRPr="009D5119">
        <w:rPr>
          <w:rFonts w:ascii="Times New Roman" w:eastAsia="仿宋" w:hAnsi="Times New Roman" w:cs="Times New Roman"/>
          <w:kern w:val="0"/>
          <w:sz w:val="28"/>
          <w:szCs w:val="24"/>
        </w:rPr>
        <w:t>，主动向苏州市教育局报备，并按有关要求及时提供相关证明，否则视为放弃面试资格。持</w:t>
      </w:r>
      <w:r w:rsidRPr="009D5119">
        <w:rPr>
          <w:rFonts w:ascii="Times New Roman" w:eastAsia="仿宋" w:hAnsi="Times New Roman" w:cs="Times New Roman"/>
          <w:kern w:val="0"/>
          <w:sz w:val="28"/>
          <w:szCs w:val="24"/>
        </w:rPr>
        <w:t>“</w:t>
      </w:r>
      <w:r w:rsidRPr="009D5119">
        <w:rPr>
          <w:rFonts w:ascii="Times New Roman" w:eastAsia="仿宋" w:hAnsi="Times New Roman" w:cs="Times New Roman"/>
          <w:kern w:val="0"/>
          <w:sz w:val="28"/>
          <w:szCs w:val="24"/>
        </w:rPr>
        <w:t>苏康码</w:t>
      </w:r>
      <w:r w:rsidRPr="009D5119">
        <w:rPr>
          <w:rFonts w:ascii="Times New Roman" w:eastAsia="仿宋" w:hAnsi="Times New Roman" w:cs="Times New Roman"/>
          <w:kern w:val="0"/>
          <w:sz w:val="28"/>
          <w:szCs w:val="24"/>
        </w:rPr>
        <w:t>”</w:t>
      </w:r>
      <w:r w:rsidRPr="009D5119">
        <w:rPr>
          <w:rFonts w:ascii="Times New Roman" w:eastAsia="仿宋" w:hAnsi="Times New Roman" w:cs="Times New Roman"/>
          <w:kern w:val="0"/>
          <w:sz w:val="28"/>
          <w:szCs w:val="24"/>
        </w:rPr>
        <w:t>非绿码的考生；或面试前</w:t>
      </w:r>
      <w:r w:rsidRPr="009D5119">
        <w:rPr>
          <w:rFonts w:ascii="Times New Roman" w:eastAsia="仿宋" w:hAnsi="Times New Roman" w:cs="Times New Roman"/>
          <w:kern w:val="0"/>
          <w:sz w:val="28"/>
          <w:szCs w:val="24"/>
        </w:rPr>
        <w:t>14</w:t>
      </w:r>
      <w:r w:rsidRPr="009D5119">
        <w:rPr>
          <w:rFonts w:ascii="Times New Roman" w:eastAsia="仿宋" w:hAnsi="Times New Roman" w:cs="Times New Roman"/>
          <w:kern w:val="0"/>
          <w:sz w:val="28"/>
          <w:szCs w:val="24"/>
        </w:rPr>
        <w:t>天内有国内疫情中高风险地区或国（境）外旅居史、有新冠肺炎确诊病例、疑似病例或无症状感染者密切接触史的考生；或因有相关旅居史、密切接触史等流行病学史被集中隔离的考生。</w:t>
      </w:r>
      <w:r w:rsidRPr="009D5119">
        <w:rPr>
          <w:rFonts w:ascii="Times New Roman" w:eastAsia="仿宋" w:hAnsi="Times New Roman" w:cs="Times New Roman"/>
          <w:b/>
          <w:kern w:val="0"/>
          <w:sz w:val="28"/>
          <w:szCs w:val="24"/>
        </w:rPr>
        <w:t>联系电话：</w:t>
      </w:r>
      <w:r w:rsidRPr="009D5119">
        <w:rPr>
          <w:rFonts w:ascii="Times New Roman" w:eastAsia="仿宋" w:hAnsi="Times New Roman" w:cs="Times New Roman"/>
          <w:b/>
          <w:kern w:val="0"/>
          <w:sz w:val="28"/>
          <w:szCs w:val="24"/>
        </w:rPr>
        <w:t>65224787</w:t>
      </w:r>
      <w:r w:rsidRPr="009D5119">
        <w:rPr>
          <w:rFonts w:ascii="Times New Roman" w:eastAsia="仿宋" w:hAnsi="Times New Roman" w:cs="Times New Roman"/>
          <w:b/>
          <w:kern w:val="0"/>
          <w:sz w:val="28"/>
          <w:szCs w:val="24"/>
        </w:rPr>
        <w:t>。</w:t>
      </w:r>
    </w:p>
    <w:p w:rsidR="002104E9" w:rsidRPr="009D5119" w:rsidRDefault="002104E9" w:rsidP="00290C4C">
      <w:pPr>
        <w:widowControl/>
        <w:adjustRightInd w:val="0"/>
        <w:snapToGrid w:val="0"/>
        <w:spacing w:line="480" w:lineRule="exact"/>
        <w:ind w:firstLineChars="200" w:firstLine="560"/>
        <w:rPr>
          <w:rFonts w:ascii="Times New Roman" w:eastAsia="楷体" w:hAnsi="Times New Roman" w:cs="Times New Roman"/>
          <w:color w:val="333333"/>
          <w:kern w:val="0"/>
          <w:sz w:val="28"/>
          <w:szCs w:val="24"/>
        </w:rPr>
      </w:pPr>
      <w:r w:rsidRPr="009D5119">
        <w:rPr>
          <w:rFonts w:ascii="Times New Roman" w:eastAsia="楷体" w:hAnsi="Times New Roman" w:cs="Times New Roman"/>
          <w:color w:val="333333"/>
          <w:kern w:val="0"/>
          <w:sz w:val="28"/>
          <w:szCs w:val="24"/>
        </w:rPr>
        <w:t>（</w:t>
      </w:r>
      <w:r w:rsidR="00204FD0" w:rsidRPr="009D5119">
        <w:rPr>
          <w:rFonts w:ascii="Times New Roman" w:eastAsia="楷体" w:hAnsi="Times New Roman" w:cs="Times New Roman"/>
          <w:color w:val="333333"/>
          <w:kern w:val="0"/>
          <w:sz w:val="28"/>
          <w:szCs w:val="24"/>
        </w:rPr>
        <w:t>三</w:t>
      </w:r>
      <w:r w:rsidRPr="009D5119">
        <w:rPr>
          <w:rFonts w:ascii="Times New Roman" w:eastAsia="楷体" w:hAnsi="Times New Roman" w:cs="Times New Roman"/>
          <w:color w:val="333333"/>
          <w:kern w:val="0"/>
          <w:sz w:val="28"/>
          <w:szCs w:val="24"/>
        </w:rPr>
        <w:t>）手机如何申请</w:t>
      </w:r>
      <w:r w:rsidRPr="009D5119">
        <w:rPr>
          <w:rFonts w:ascii="Times New Roman" w:eastAsia="楷体" w:hAnsi="Times New Roman" w:cs="Times New Roman"/>
          <w:color w:val="333333"/>
          <w:kern w:val="0"/>
          <w:sz w:val="28"/>
          <w:szCs w:val="24"/>
        </w:rPr>
        <w:t>“</w:t>
      </w:r>
      <w:r w:rsidRPr="009D5119">
        <w:rPr>
          <w:rFonts w:ascii="Times New Roman" w:eastAsia="楷体" w:hAnsi="Times New Roman" w:cs="Times New Roman"/>
          <w:color w:val="333333"/>
          <w:kern w:val="0"/>
          <w:sz w:val="28"/>
          <w:szCs w:val="24"/>
        </w:rPr>
        <w:t>苏康码</w:t>
      </w:r>
      <w:r w:rsidRPr="009D5119">
        <w:rPr>
          <w:rFonts w:ascii="Times New Roman" w:eastAsia="楷体" w:hAnsi="Times New Roman" w:cs="Times New Roman"/>
          <w:color w:val="333333"/>
          <w:kern w:val="0"/>
          <w:sz w:val="28"/>
          <w:szCs w:val="24"/>
        </w:rPr>
        <w:t>”</w:t>
      </w:r>
    </w:p>
    <w:p w:rsidR="002104E9" w:rsidRPr="009D5119" w:rsidRDefault="00016042"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1</w:t>
      </w:r>
      <w:r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下载江苏政务服务</w:t>
      </w:r>
      <w:r w:rsidR="002104E9" w:rsidRPr="009D5119">
        <w:rPr>
          <w:rFonts w:ascii="Times New Roman" w:eastAsia="仿宋" w:hAnsi="Times New Roman" w:cs="Times New Roman"/>
          <w:color w:val="333333"/>
          <w:kern w:val="0"/>
          <w:sz w:val="28"/>
          <w:szCs w:val="24"/>
        </w:rPr>
        <w:t>APP</w:t>
      </w:r>
      <w:r w:rsidR="002104E9" w:rsidRPr="009D5119">
        <w:rPr>
          <w:rFonts w:ascii="Times New Roman" w:eastAsia="仿宋" w:hAnsi="Times New Roman" w:cs="Times New Roman"/>
          <w:color w:val="333333"/>
          <w:kern w:val="0"/>
          <w:sz w:val="28"/>
          <w:szCs w:val="24"/>
        </w:rPr>
        <w:t>，点击</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防疫专区</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或搜索</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苏康码</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，进入</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苏康码</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服务。未经过江苏政务服务网实名认证的用户，点击后会</w:t>
      </w:r>
      <w:r w:rsidR="002104E9" w:rsidRPr="009D5119">
        <w:rPr>
          <w:rFonts w:ascii="Times New Roman" w:eastAsia="仿宋" w:hAnsi="Times New Roman" w:cs="Times New Roman"/>
          <w:color w:val="333333"/>
          <w:kern w:val="0"/>
          <w:sz w:val="28"/>
          <w:szCs w:val="24"/>
        </w:rPr>
        <w:lastRenderedPageBreak/>
        <w:t>跳转到实名认证流程进行认证，认证后可继续填写申报信息获取</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苏康码</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w:t>
      </w:r>
    </w:p>
    <w:p w:rsidR="002104E9" w:rsidRPr="009D5119" w:rsidRDefault="00016042"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2</w:t>
      </w:r>
      <w:r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江苏政务服务支付宝小程序，点击</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防疫专区</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或搜索</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苏康码</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，进入</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苏康码</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服务；或者在支付宝首页搜索</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苏康码</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。未经过江苏政务服务网实名认证的用户，点击后会跳转到实名认证流程进行认证，认证后可继续填写申报信息获取</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苏康码</w:t>
      </w:r>
      <w:r w:rsidR="002104E9" w:rsidRPr="009D5119">
        <w:rPr>
          <w:rFonts w:ascii="Times New Roman" w:eastAsia="仿宋" w:hAnsi="Times New Roman" w:cs="Times New Roman"/>
          <w:color w:val="333333"/>
          <w:kern w:val="0"/>
          <w:sz w:val="28"/>
          <w:szCs w:val="24"/>
        </w:rPr>
        <w:t>”</w:t>
      </w:r>
      <w:r w:rsidR="002104E9" w:rsidRPr="009D5119">
        <w:rPr>
          <w:rFonts w:ascii="Times New Roman" w:eastAsia="仿宋" w:hAnsi="Times New Roman" w:cs="Times New Roman"/>
          <w:color w:val="333333"/>
          <w:kern w:val="0"/>
          <w:sz w:val="28"/>
          <w:szCs w:val="24"/>
        </w:rPr>
        <w:t>。</w:t>
      </w:r>
    </w:p>
    <w:p w:rsidR="002104E9" w:rsidRPr="009D5119" w:rsidRDefault="00204FD0" w:rsidP="00290C4C">
      <w:pPr>
        <w:widowControl/>
        <w:adjustRightInd w:val="0"/>
        <w:snapToGrid w:val="0"/>
        <w:spacing w:line="480" w:lineRule="exact"/>
        <w:ind w:firstLineChars="200" w:firstLine="560"/>
        <w:rPr>
          <w:rFonts w:ascii="Times New Roman" w:eastAsia="楷体" w:hAnsi="Times New Roman" w:cs="Times New Roman"/>
          <w:color w:val="333333"/>
          <w:kern w:val="0"/>
          <w:sz w:val="28"/>
          <w:szCs w:val="24"/>
        </w:rPr>
      </w:pPr>
      <w:r w:rsidRPr="009D5119">
        <w:rPr>
          <w:rFonts w:ascii="Times New Roman" w:eastAsia="楷体" w:hAnsi="Times New Roman" w:cs="Times New Roman"/>
          <w:color w:val="333333"/>
          <w:kern w:val="0"/>
          <w:sz w:val="28"/>
          <w:szCs w:val="24"/>
        </w:rPr>
        <w:t>（四）</w:t>
      </w:r>
      <w:r w:rsidR="002104E9" w:rsidRPr="009D5119">
        <w:rPr>
          <w:rFonts w:ascii="Times New Roman" w:eastAsia="楷体" w:hAnsi="Times New Roman" w:cs="Times New Roman"/>
          <w:color w:val="333333"/>
          <w:kern w:val="0"/>
          <w:sz w:val="28"/>
          <w:szCs w:val="24"/>
        </w:rPr>
        <w:t>如何查询所在地区的疫情风险等级</w:t>
      </w:r>
    </w:p>
    <w:p w:rsidR="002104E9" w:rsidRPr="009D5119" w:rsidRDefault="002104E9"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国家政务服务平台联合国家卫生健康委推出</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疫情风险等级查询</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服务，考生只需输入需查询的目的地，就能一键查询该地疫情风险情况，并能够具体查询到各地区、县一级的风险等级。具体可在国家政务服务平台微信小程序中点击</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查疫情等级</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，或在微信小程序中搜索</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疫情风险等级查询</w:t>
      </w:r>
      <w:r w:rsidRPr="009D5119">
        <w:rPr>
          <w:rFonts w:ascii="Times New Roman" w:eastAsia="仿宋" w:hAnsi="Times New Roman" w:cs="Times New Roman"/>
          <w:color w:val="333333"/>
          <w:kern w:val="0"/>
          <w:sz w:val="28"/>
          <w:szCs w:val="24"/>
        </w:rPr>
        <w:t>”</w:t>
      </w:r>
      <w:r w:rsidRPr="009D5119">
        <w:rPr>
          <w:rFonts w:ascii="Times New Roman" w:eastAsia="仿宋" w:hAnsi="Times New Roman" w:cs="Times New Roman"/>
          <w:color w:val="333333"/>
          <w:kern w:val="0"/>
          <w:sz w:val="28"/>
          <w:szCs w:val="24"/>
        </w:rPr>
        <w:t>，或登陆网址</w:t>
      </w:r>
      <w:hyperlink r:id="rId6" w:history="1">
        <w:r w:rsidRPr="009D5119">
          <w:rPr>
            <w:rFonts w:ascii="Times New Roman" w:eastAsia="仿宋" w:hAnsi="Times New Roman" w:cs="Times New Roman"/>
            <w:color w:val="333333"/>
            <w:kern w:val="0"/>
            <w:sz w:val="28"/>
            <w:szCs w:val="24"/>
          </w:rPr>
          <w:t>http://bmfw.www.gov.cn/yqfxdjcx/index.html</w:t>
        </w:r>
      </w:hyperlink>
      <w:r w:rsidRPr="009D5119">
        <w:rPr>
          <w:rFonts w:ascii="Times New Roman" w:eastAsia="仿宋" w:hAnsi="Times New Roman" w:cs="Times New Roman"/>
          <w:color w:val="333333"/>
          <w:kern w:val="0"/>
          <w:sz w:val="28"/>
          <w:szCs w:val="24"/>
        </w:rPr>
        <w:t>选择查询地区即可了解该地的疫情风险等级。</w:t>
      </w:r>
    </w:p>
    <w:p w:rsidR="00383974" w:rsidRPr="009D5119" w:rsidRDefault="00383974" w:rsidP="00290C4C">
      <w:pPr>
        <w:widowControl/>
        <w:adjustRightInd w:val="0"/>
        <w:snapToGrid w:val="0"/>
        <w:spacing w:line="480" w:lineRule="exact"/>
        <w:ind w:firstLineChars="200" w:firstLine="560"/>
        <w:rPr>
          <w:rFonts w:ascii="Times New Roman" w:eastAsia="楷体" w:hAnsi="Times New Roman" w:cs="Times New Roman"/>
          <w:color w:val="333333"/>
          <w:kern w:val="0"/>
          <w:sz w:val="28"/>
          <w:szCs w:val="24"/>
        </w:rPr>
      </w:pPr>
      <w:r w:rsidRPr="009D5119">
        <w:rPr>
          <w:rFonts w:ascii="Times New Roman" w:eastAsia="楷体" w:hAnsi="Times New Roman" w:cs="Times New Roman"/>
          <w:color w:val="333333"/>
          <w:kern w:val="0"/>
          <w:sz w:val="28"/>
          <w:szCs w:val="24"/>
        </w:rPr>
        <w:t>（五）如何进行新冠病毒核酸检测</w:t>
      </w:r>
    </w:p>
    <w:p w:rsidR="00C30BB6" w:rsidRPr="009D5119" w:rsidRDefault="009D5119" w:rsidP="00290C4C">
      <w:pPr>
        <w:widowControl/>
        <w:adjustRightInd w:val="0"/>
        <w:snapToGrid w:val="0"/>
        <w:spacing w:line="480" w:lineRule="exact"/>
        <w:ind w:firstLineChars="200" w:firstLine="560"/>
        <w:rPr>
          <w:rFonts w:ascii="Times New Roman" w:eastAsia="仿宋" w:hAnsi="Times New Roman" w:cs="Times New Roman"/>
          <w:color w:val="333333"/>
          <w:kern w:val="0"/>
          <w:sz w:val="28"/>
          <w:szCs w:val="24"/>
        </w:rPr>
      </w:pPr>
      <w:r w:rsidRPr="009D5119">
        <w:rPr>
          <w:rFonts w:ascii="Times New Roman" w:eastAsia="仿宋" w:hAnsi="Times New Roman" w:cs="Times New Roman"/>
          <w:color w:val="333333"/>
          <w:kern w:val="0"/>
          <w:sz w:val="28"/>
          <w:szCs w:val="24"/>
        </w:rPr>
        <w:t>考生可前往经过正式备案的新冠病毒检测采样服务点进行核酸检测。也可登陆网址</w:t>
      </w:r>
      <w:hyperlink r:id="rId7" w:history="1">
        <w:r w:rsidRPr="00853E9C">
          <w:rPr>
            <w:rStyle w:val="a5"/>
            <w:rFonts w:ascii="Times New Roman" w:eastAsia="仿宋" w:hAnsi="Times New Roman" w:cs="Times New Roman"/>
            <w:kern w:val="0"/>
            <w:sz w:val="28"/>
            <w:szCs w:val="24"/>
          </w:rPr>
          <w:t>https://mp.weixin.qq.com/s/O-UOXVjV4JEUtVS8nHH0PQ</w:t>
        </w:r>
      </w:hyperlink>
      <w:r>
        <w:rPr>
          <w:rFonts w:ascii="Times New Roman" w:eastAsia="仿宋" w:hAnsi="Times New Roman" w:cs="Times New Roman" w:hint="eastAsia"/>
          <w:color w:val="333333"/>
          <w:kern w:val="0"/>
          <w:sz w:val="28"/>
          <w:szCs w:val="24"/>
        </w:rPr>
        <w:t>通过相关</w:t>
      </w:r>
      <w:r>
        <w:rPr>
          <w:rFonts w:ascii="Times New Roman" w:eastAsia="仿宋" w:hAnsi="Times New Roman" w:cs="Times New Roman"/>
          <w:color w:val="333333"/>
          <w:kern w:val="0"/>
          <w:sz w:val="28"/>
          <w:szCs w:val="24"/>
        </w:rPr>
        <w:t>应用程序了解</w:t>
      </w:r>
      <w:r w:rsidRPr="009D5119">
        <w:rPr>
          <w:rFonts w:ascii="Times New Roman" w:eastAsia="仿宋" w:hAnsi="Times New Roman" w:cs="Times New Roman"/>
          <w:color w:val="333333"/>
          <w:kern w:val="0"/>
          <w:sz w:val="28"/>
          <w:szCs w:val="24"/>
        </w:rPr>
        <w:t>苏州市的采样服务点所在位置及联系方式，提前与采样服务点对接联系，并在做好个人防护的情况下，前往采样服务点进行采样检测。</w:t>
      </w:r>
    </w:p>
    <w:p w:rsidR="00C30BB6" w:rsidRDefault="00C30BB6" w:rsidP="00290C4C">
      <w:pPr>
        <w:widowControl/>
        <w:spacing w:line="480" w:lineRule="exact"/>
        <w:rPr>
          <w:rFonts w:ascii="Times New Roman" w:eastAsia="宋体" w:hAnsi="Times New Roman" w:cs="Times New Roman"/>
          <w:color w:val="333333"/>
          <w:kern w:val="0"/>
          <w:sz w:val="24"/>
          <w:szCs w:val="24"/>
        </w:rPr>
      </w:pPr>
    </w:p>
    <w:p w:rsidR="002520D5" w:rsidRDefault="002520D5" w:rsidP="00290C4C">
      <w:pPr>
        <w:widowControl/>
        <w:spacing w:line="480" w:lineRule="exact"/>
        <w:rPr>
          <w:rFonts w:ascii="Times New Roman" w:eastAsia="宋体" w:hAnsi="Times New Roman" w:cs="Times New Roman"/>
          <w:color w:val="333333"/>
          <w:kern w:val="0"/>
          <w:sz w:val="24"/>
          <w:szCs w:val="24"/>
        </w:rPr>
      </w:pPr>
    </w:p>
    <w:p w:rsidR="002520D5" w:rsidRPr="00C30BB6" w:rsidRDefault="002520D5" w:rsidP="00290C4C">
      <w:pPr>
        <w:widowControl/>
        <w:spacing w:line="480" w:lineRule="exact"/>
        <w:rPr>
          <w:rFonts w:ascii="Times New Roman" w:eastAsia="宋体" w:hAnsi="Times New Roman" w:cs="Times New Roman"/>
          <w:color w:val="333333"/>
          <w:kern w:val="0"/>
          <w:sz w:val="24"/>
          <w:szCs w:val="24"/>
        </w:rPr>
      </w:pPr>
    </w:p>
    <w:p w:rsidR="000F1E75" w:rsidRDefault="000F1E75" w:rsidP="00C30BB6">
      <w:pPr>
        <w:widowControl/>
        <w:jc w:val="left"/>
        <w:rPr>
          <w:rFonts w:ascii="Times New Roman" w:eastAsia="仿宋" w:hAnsi="Times New Roman" w:cs="Times New Roman"/>
          <w:color w:val="333333"/>
          <w:kern w:val="0"/>
          <w:sz w:val="28"/>
          <w:szCs w:val="24"/>
        </w:rPr>
      </w:pPr>
    </w:p>
    <w:p w:rsidR="00C30BB6" w:rsidRPr="000321AE" w:rsidRDefault="00C30BB6" w:rsidP="00C30BB6">
      <w:pPr>
        <w:widowControl/>
        <w:jc w:val="left"/>
        <w:rPr>
          <w:rFonts w:ascii="Times New Roman" w:eastAsia="宋体" w:hAnsi="Times New Roman" w:cs="Times New Roman"/>
          <w:kern w:val="0"/>
          <w:sz w:val="24"/>
          <w:szCs w:val="24"/>
        </w:rPr>
      </w:pPr>
      <w:r w:rsidRPr="000321AE">
        <w:rPr>
          <w:rFonts w:ascii="Times New Roman" w:eastAsia="宋体" w:hAnsi="Times New Roman" w:cs="Times New Roman"/>
          <w:b/>
          <w:bCs/>
          <w:kern w:val="0"/>
          <w:sz w:val="24"/>
          <w:szCs w:val="24"/>
        </w:rPr>
        <w:t xml:space="preserve">　　</w:t>
      </w:r>
    </w:p>
    <w:p w:rsidR="00C30BB6" w:rsidRPr="00C30BB6" w:rsidRDefault="00C30BB6" w:rsidP="00C30BB6">
      <w:pPr>
        <w:widowControl/>
        <w:jc w:val="left"/>
        <w:rPr>
          <w:rFonts w:ascii="Times New Roman" w:eastAsia="宋体" w:hAnsi="Times New Roman" w:cs="Times New Roman"/>
          <w:color w:val="333333"/>
          <w:kern w:val="0"/>
          <w:sz w:val="24"/>
          <w:szCs w:val="24"/>
        </w:rPr>
      </w:pPr>
      <w:r w:rsidRPr="009D5119">
        <w:rPr>
          <w:rFonts w:ascii="Times New Roman" w:eastAsia="宋体" w:hAnsi="Times New Roman" w:cs="Times New Roman"/>
          <w:b/>
          <w:bCs/>
          <w:color w:val="337FE5"/>
          <w:kern w:val="0"/>
          <w:sz w:val="24"/>
          <w:szCs w:val="24"/>
        </w:rPr>
        <w:t xml:space="preserve">　　　</w:t>
      </w:r>
    </w:p>
    <w:p w:rsidR="00B77A2E" w:rsidRPr="009D5119" w:rsidRDefault="00B77A2E">
      <w:pPr>
        <w:rPr>
          <w:rFonts w:ascii="Times New Roman" w:hAnsi="Times New Roman" w:cs="Times New Roman"/>
        </w:rPr>
      </w:pPr>
    </w:p>
    <w:sectPr w:rsidR="00B77A2E" w:rsidRPr="009D51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12C" w:rsidRDefault="000F512C" w:rsidP="00204F39">
      <w:r>
        <w:separator/>
      </w:r>
    </w:p>
  </w:endnote>
  <w:endnote w:type="continuationSeparator" w:id="0">
    <w:p w:rsidR="000F512C" w:rsidRDefault="000F512C" w:rsidP="0020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12C" w:rsidRDefault="000F512C" w:rsidP="00204F39">
      <w:r>
        <w:separator/>
      </w:r>
    </w:p>
  </w:footnote>
  <w:footnote w:type="continuationSeparator" w:id="0">
    <w:p w:rsidR="000F512C" w:rsidRDefault="000F512C" w:rsidP="0020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0E"/>
    <w:rsid w:val="00002BF4"/>
    <w:rsid w:val="00016042"/>
    <w:rsid w:val="000321AE"/>
    <w:rsid w:val="000A16C4"/>
    <w:rsid w:val="000A4E61"/>
    <w:rsid w:val="000C24CC"/>
    <w:rsid w:val="000F1E75"/>
    <w:rsid w:val="000F512C"/>
    <w:rsid w:val="00154DC6"/>
    <w:rsid w:val="00204F39"/>
    <w:rsid w:val="00204FD0"/>
    <w:rsid w:val="002104E9"/>
    <w:rsid w:val="00230690"/>
    <w:rsid w:val="002520D5"/>
    <w:rsid w:val="00290C4C"/>
    <w:rsid w:val="002A6BA7"/>
    <w:rsid w:val="002F0E54"/>
    <w:rsid w:val="0033650F"/>
    <w:rsid w:val="00350194"/>
    <w:rsid w:val="00383974"/>
    <w:rsid w:val="003A7057"/>
    <w:rsid w:val="003D540E"/>
    <w:rsid w:val="004467D2"/>
    <w:rsid w:val="00460D3D"/>
    <w:rsid w:val="004C0FC6"/>
    <w:rsid w:val="005058FD"/>
    <w:rsid w:val="005363AE"/>
    <w:rsid w:val="00555097"/>
    <w:rsid w:val="005C2498"/>
    <w:rsid w:val="006C4000"/>
    <w:rsid w:val="006D5B47"/>
    <w:rsid w:val="00784C85"/>
    <w:rsid w:val="007B65E4"/>
    <w:rsid w:val="007C3741"/>
    <w:rsid w:val="0085018D"/>
    <w:rsid w:val="00871D48"/>
    <w:rsid w:val="008B1C72"/>
    <w:rsid w:val="009324C1"/>
    <w:rsid w:val="00961CA2"/>
    <w:rsid w:val="00980CB2"/>
    <w:rsid w:val="0098701E"/>
    <w:rsid w:val="009D33D0"/>
    <w:rsid w:val="009D5119"/>
    <w:rsid w:val="009E1C1A"/>
    <w:rsid w:val="00A0282A"/>
    <w:rsid w:val="00A410D4"/>
    <w:rsid w:val="00A466AF"/>
    <w:rsid w:val="00A8286D"/>
    <w:rsid w:val="00B37AD2"/>
    <w:rsid w:val="00B51771"/>
    <w:rsid w:val="00B54748"/>
    <w:rsid w:val="00B66497"/>
    <w:rsid w:val="00B728EA"/>
    <w:rsid w:val="00B77A2E"/>
    <w:rsid w:val="00BE6692"/>
    <w:rsid w:val="00C30BB6"/>
    <w:rsid w:val="00C63CBD"/>
    <w:rsid w:val="00CA0349"/>
    <w:rsid w:val="00CF5427"/>
    <w:rsid w:val="00DF3391"/>
    <w:rsid w:val="00E044BD"/>
    <w:rsid w:val="00E55074"/>
    <w:rsid w:val="00E74D55"/>
    <w:rsid w:val="00EB0D93"/>
    <w:rsid w:val="00EF2D72"/>
    <w:rsid w:val="00F07699"/>
    <w:rsid w:val="00F1157C"/>
    <w:rsid w:val="00F17911"/>
    <w:rsid w:val="00F779E0"/>
    <w:rsid w:val="00F83D70"/>
    <w:rsid w:val="00F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BFF5A"/>
  <w15:chartTrackingRefBased/>
  <w15:docId w15:val="{6B054D2F-F009-4C1E-9A7E-096B7056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30B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0BB6"/>
    <w:rPr>
      <w:b/>
      <w:bCs/>
    </w:rPr>
  </w:style>
  <w:style w:type="character" w:styleId="a5">
    <w:name w:val="Hyperlink"/>
    <w:basedOn w:val="a0"/>
    <w:uiPriority w:val="99"/>
    <w:unhideWhenUsed/>
    <w:rsid w:val="00C30BB6"/>
    <w:rPr>
      <w:color w:val="0000FF"/>
      <w:u w:val="single"/>
    </w:rPr>
  </w:style>
  <w:style w:type="paragraph" w:styleId="a6">
    <w:name w:val="List Paragraph"/>
    <w:basedOn w:val="a"/>
    <w:uiPriority w:val="34"/>
    <w:qFormat/>
    <w:rsid w:val="00B77A2E"/>
    <w:pPr>
      <w:ind w:firstLineChars="200" w:firstLine="420"/>
    </w:pPr>
  </w:style>
  <w:style w:type="character" w:styleId="a7">
    <w:name w:val="FollowedHyperlink"/>
    <w:basedOn w:val="a0"/>
    <w:uiPriority w:val="99"/>
    <w:semiHidden/>
    <w:unhideWhenUsed/>
    <w:rsid w:val="009D5119"/>
    <w:rPr>
      <w:color w:val="954F72" w:themeColor="followedHyperlink"/>
      <w:u w:val="single"/>
    </w:rPr>
  </w:style>
  <w:style w:type="table" w:styleId="a8">
    <w:name w:val="Table Grid"/>
    <w:basedOn w:val="a1"/>
    <w:uiPriority w:val="39"/>
    <w:rsid w:val="009D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04F3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04F39"/>
    <w:rPr>
      <w:sz w:val="18"/>
      <w:szCs w:val="18"/>
    </w:rPr>
  </w:style>
  <w:style w:type="paragraph" w:styleId="ab">
    <w:name w:val="footer"/>
    <w:basedOn w:val="a"/>
    <w:link w:val="ac"/>
    <w:uiPriority w:val="99"/>
    <w:unhideWhenUsed/>
    <w:rsid w:val="00204F39"/>
    <w:pPr>
      <w:tabs>
        <w:tab w:val="center" w:pos="4153"/>
        <w:tab w:val="right" w:pos="8306"/>
      </w:tabs>
      <w:snapToGrid w:val="0"/>
      <w:jc w:val="left"/>
    </w:pPr>
    <w:rPr>
      <w:sz w:val="18"/>
      <w:szCs w:val="18"/>
    </w:rPr>
  </w:style>
  <w:style w:type="character" w:customStyle="1" w:styleId="ac">
    <w:name w:val="页脚 字符"/>
    <w:basedOn w:val="a0"/>
    <w:link w:val="ab"/>
    <w:uiPriority w:val="99"/>
    <w:rsid w:val="00204F39"/>
    <w:rPr>
      <w:sz w:val="18"/>
      <w:szCs w:val="18"/>
    </w:rPr>
  </w:style>
  <w:style w:type="paragraph" w:styleId="ad">
    <w:name w:val="Balloon Text"/>
    <w:basedOn w:val="a"/>
    <w:link w:val="ae"/>
    <w:uiPriority w:val="99"/>
    <w:semiHidden/>
    <w:unhideWhenUsed/>
    <w:rsid w:val="000F1E75"/>
    <w:rPr>
      <w:sz w:val="18"/>
      <w:szCs w:val="18"/>
    </w:rPr>
  </w:style>
  <w:style w:type="character" w:customStyle="1" w:styleId="ae">
    <w:name w:val="批注框文本 字符"/>
    <w:basedOn w:val="a0"/>
    <w:link w:val="ad"/>
    <w:uiPriority w:val="99"/>
    <w:semiHidden/>
    <w:rsid w:val="000F1E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908062">
      <w:bodyDiv w:val="1"/>
      <w:marLeft w:val="0"/>
      <w:marRight w:val="0"/>
      <w:marTop w:val="0"/>
      <w:marBottom w:val="0"/>
      <w:divBdr>
        <w:top w:val="none" w:sz="0" w:space="0" w:color="auto"/>
        <w:left w:val="none" w:sz="0" w:space="0" w:color="auto"/>
        <w:bottom w:val="none" w:sz="0" w:space="0" w:color="auto"/>
        <w:right w:val="none" w:sz="0" w:space="0" w:color="auto"/>
      </w:divBdr>
    </w:div>
    <w:div w:id="747308260">
      <w:bodyDiv w:val="1"/>
      <w:marLeft w:val="0"/>
      <w:marRight w:val="0"/>
      <w:marTop w:val="0"/>
      <w:marBottom w:val="0"/>
      <w:divBdr>
        <w:top w:val="none" w:sz="0" w:space="0" w:color="auto"/>
        <w:left w:val="none" w:sz="0" w:space="0" w:color="auto"/>
        <w:bottom w:val="none" w:sz="0" w:space="0" w:color="auto"/>
        <w:right w:val="none" w:sz="0" w:space="0" w:color="auto"/>
      </w:divBdr>
    </w:div>
    <w:div w:id="822043789">
      <w:bodyDiv w:val="1"/>
      <w:marLeft w:val="0"/>
      <w:marRight w:val="0"/>
      <w:marTop w:val="0"/>
      <w:marBottom w:val="0"/>
      <w:divBdr>
        <w:top w:val="none" w:sz="0" w:space="0" w:color="auto"/>
        <w:left w:val="none" w:sz="0" w:space="0" w:color="auto"/>
        <w:bottom w:val="none" w:sz="0" w:space="0" w:color="auto"/>
        <w:right w:val="none" w:sz="0" w:space="0" w:color="auto"/>
      </w:divBdr>
    </w:div>
    <w:div w:id="968047541">
      <w:bodyDiv w:val="1"/>
      <w:marLeft w:val="0"/>
      <w:marRight w:val="0"/>
      <w:marTop w:val="0"/>
      <w:marBottom w:val="0"/>
      <w:divBdr>
        <w:top w:val="none" w:sz="0" w:space="0" w:color="auto"/>
        <w:left w:val="none" w:sz="0" w:space="0" w:color="auto"/>
        <w:bottom w:val="none" w:sz="0" w:space="0" w:color="auto"/>
        <w:right w:val="none" w:sz="0" w:space="0" w:color="auto"/>
      </w:divBdr>
    </w:div>
    <w:div w:id="1136992275">
      <w:bodyDiv w:val="1"/>
      <w:marLeft w:val="0"/>
      <w:marRight w:val="0"/>
      <w:marTop w:val="0"/>
      <w:marBottom w:val="0"/>
      <w:divBdr>
        <w:top w:val="none" w:sz="0" w:space="0" w:color="auto"/>
        <w:left w:val="none" w:sz="0" w:space="0" w:color="auto"/>
        <w:bottom w:val="none" w:sz="0" w:space="0" w:color="auto"/>
        <w:right w:val="none" w:sz="0" w:space="0" w:color="auto"/>
      </w:divBdr>
    </w:div>
    <w:div w:id="1566918389">
      <w:bodyDiv w:val="1"/>
      <w:marLeft w:val="0"/>
      <w:marRight w:val="0"/>
      <w:marTop w:val="0"/>
      <w:marBottom w:val="0"/>
      <w:divBdr>
        <w:top w:val="none" w:sz="0" w:space="0" w:color="auto"/>
        <w:left w:val="none" w:sz="0" w:space="0" w:color="auto"/>
        <w:bottom w:val="none" w:sz="0" w:space="0" w:color="auto"/>
        <w:right w:val="none" w:sz="0" w:space="0" w:color="auto"/>
      </w:divBdr>
    </w:div>
    <w:div w:id="1660845821">
      <w:bodyDiv w:val="1"/>
      <w:marLeft w:val="0"/>
      <w:marRight w:val="0"/>
      <w:marTop w:val="0"/>
      <w:marBottom w:val="0"/>
      <w:divBdr>
        <w:top w:val="none" w:sz="0" w:space="0" w:color="auto"/>
        <w:left w:val="none" w:sz="0" w:space="0" w:color="auto"/>
        <w:bottom w:val="none" w:sz="0" w:space="0" w:color="auto"/>
        <w:right w:val="none" w:sz="0" w:space="0" w:color="auto"/>
      </w:divBdr>
    </w:div>
    <w:div w:id="166863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p.weixin.qq.com/s/O-UOXVjV4JEUtVS8nHH0P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mfw.www.gov.cn/yqfxdjcx/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sjyj000</dc:creator>
  <cp:keywords/>
  <dc:description/>
  <cp:lastModifiedBy>sjyj000</cp:lastModifiedBy>
  <cp:revision>71</cp:revision>
  <cp:lastPrinted>2020-06-08T02:41:00Z</cp:lastPrinted>
  <dcterms:created xsi:type="dcterms:W3CDTF">2020-06-03T07:07:00Z</dcterms:created>
  <dcterms:modified xsi:type="dcterms:W3CDTF">2020-06-10T09:22:00Z</dcterms:modified>
</cp:coreProperties>
</file>