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jc w:val="both"/>
        <w:rPr>
          <w:rFonts w:ascii="微软雅黑" w:hAnsi="微软雅黑" w:eastAsia="微软雅黑" w:cs="微软雅黑"/>
          <w:i w:val="0"/>
          <w:iCs w:val="0"/>
          <w:caps w:val="0"/>
          <w:color w:val="53535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招聘岗位及条件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6"/>
          <w:szCs w:val="16"/>
        </w:rPr>
      </w:pPr>
      <w:r>
        <w:rPr>
          <w:rStyle w:val="8"/>
          <w:rFonts w:ascii="楷体_GB2312" w:hAnsi="宋体" w:eastAsia="楷体_GB2312" w:cs="楷体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（一）岗位要求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6"/>
          <w:szCs w:val="16"/>
        </w:rPr>
      </w:pPr>
    </w:p>
    <w:tbl>
      <w:tblPr>
        <w:tblW w:w="7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614"/>
        <w:gridCol w:w="624"/>
        <w:gridCol w:w="1031"/>
        <w:gridCol w:w="900"/>
        <w:gridCol w:w="1703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614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职位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代码</w:t>
            </w:r>
          </w:p>
        </w:tc>
        <w:tc>
          <w:tcPr>
            <w:tcW w:w="6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48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管理后勤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辅助类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202102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35周岁以下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法学（B03，A03）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教育学（B04，A04）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文学（B05，A05）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理学（B07，A07）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工学（B08，A08）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医学（B10，A10）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管理学（B12，A12）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6"/>
                <w:szCs w:val="16"/>
                <w:bdr w:val="none" w:color="auto" w:sz="0" w:space="0"/>
              </w:rPr>
              <w:t>社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588" w:bottom="794" w:left="169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9"/>
    <w:rsid w:val="001A54DE"/>
    <w:rsid w:val="002232F3"/>
    <w:rsid w:val="002B2265"/>
    <w:rsid w:val="0055733A"/>
    <w:rsid w:val="005A4891"/>
    <w:rsid w:val="00704FDF"/>
    <w:rsid w:val="009C2A67"/>
    <w:rsid w:val="00BE1622"/>
    <w:rsid w:val="00C24BCD"/>
    <w:rsid w:val="00C85C44"/>
    <w:rsid w:val="00EA4729"/>
    <w:rsid w:val="00FF2E50"/>
    <w:rsid w:val="2AAA01C3"/>
    <w:rsid w:val="2FEC6459"/>
    <w:rsid w:val="3337650E"/>
    <w:rsid w:val="361F1773"/>
    <w:rsid w:val="398B3EB7"/>
    <w:rsid w:val="3E7568E8"/>
    <w:rsid w:val="583605DA"/>
    <w:rsid w:val="5CCE4826"/>
    <w:rsid w:val="760A30C8"/>
    <w:rsid w:val="7C9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9</TotalTime>
  <ScaleCrop>false</ScaleCrop>
  <LinksUpToDate>false</LinksUpToDate>
  <CharactersWithSpaces>519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2020-07-01T06:29:00Z</dcterms:created>
  <dc:creator>eduadmin</dc:creator>
  <cp:lastModifiedBy>卜荣荣</cp:lastModifiedBy>
  <dcterms:modified xsi:type="dcterms:W3CDTF">2021-07-20T10:21:49Z</dcterms:modified>
  <dc:title>附件*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9CD4EDBBFA2949728427C649BD4479BA</vt:lpwstr>
  </property>
</Properties>
</file>