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tbl>
      <w:tblPr>
        <w:tblStyle w:val="6"/>
        <w:tblW w:w="10191" w:type="dxa"/>
        <w:tblInd w:w="-4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859"/>
        <w:gridCol w:w="233"/>
        <w:gridCol w:w="477"/>
        <w:gridCol w:w="770"/>
        <w:gridCol w:w="587"/>
        <w:gridCol w:w="806"/>
        <w:gridCol w:w="81"/>
        <w:gridCol w:w="999"/>
        <w:gridCol w:w="597"/>
        <w:gridCol w:w="850"/>
        <w:gridCol w:w="515"/>
        <w:gridCol w:w="1278"/>
        <w:gridCol w:w="948"/>
        <w:gridCol w:w="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8" w:type="dxa"/>
          <w:wAfter w:w="793" w:type="dxa"/>
          <w:trHeight w:val="625" w:hRule="atLeast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方正小标宋简体" w:hAnsi="仿宋_GB2312" w:eastAsia="方正小标宋简体" w:cs="仿宋_GB2312"/>
                <w:color w:val="000000"/>
                <w:sz w:val="36"/>
                <w:szCs w:val="36"/>
              </w:rPr>
            </w:pPr>
            <w:r>
              <w:rPr>
                <w:rFonts w:ascii="方正小标宋简体" w:hAnsi="仿宋_GB2312" w:eastAsia="方正小标宋简体" w:cs="仿宋_GB2312"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  <w:lang w:val="en-US" w:eastAsia="zh-CN"/>
              </w:rPr>
              <w:t>上半年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</w:rPr>
              <w:t>乐山市市场监管局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  <w:lang w:val="en-US" w:eastAsia="zh-CN"/>
              </w:rPr>
              <w:t>直</w:t>
            </w: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</w:rPr>
              <w:t>属事业单位</w:t>
            </w:r>
          </w:p>
          <w:p>
            <w:pPr>
              <w:widowControl/>
              <w:spacing w:line="240" w:lineRule="atLeast"/>
              <w:jc w:val="center"/>
              <w:rPr>
                <w:rFonts w:ascii="方正小标宋简体" w:hAnsi="仿宋_GB2312" w:eastAsia="方正小标宋简体" w:cs="仿宋_GB2312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 w:cs="仿宋_GB2312"/>
                <w:color w:val="000000"/>
                <w:sz w:val="36"/>
                <w:szCs w:val="36"/>
              </w:rPr>
              <w:t>公开考核招聘工作人员</w:t>
            </w:r>
            <w:r>
              <w:rPr>
                <w:rFonts w:hint="eastAsia" w:ascii="方正小标宋简体" w:hAnsi="宋体" w:eastAsia="方正小标宋简体"/>
                <w:color w:val="000000"/>
                <w:sz w:val="36"/>
                <w:szCs w:val="36"/>
              </w:rPr>
              <w:t>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967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  <w:p>
            <w:pPr>
              <w:spacing w:line="300" w:lineRule="atLeast"/>
              <w:ind w:firstLine="105" w:firstLineChars="5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</w:t>
            </w:r>
            <w:r>
              <w:rPr>
                <w:rFonts w:ascii="仿宋_GB2312" w:eastAsia="仿宋_GB2312"/>
                <w:color w:val="000000"/>
                <w:szCs w:val="21"/>
              </w:rPr>
              <w:t>1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寸近期彩色免冠证件照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967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出生地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967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参加工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作时间</w:t>
            </w:r>
          </w:p>
        </w:tc>
        <w:tc>
          <w:tcPr>
            <w:tcW w:w="2244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入党时间</w:t>
            </w:r>
          </w:p>
        </w:tc>
        <w:tc>
          <w:tcPr>
            <w:tcW w:w="2643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1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967" w:type="dxa"/>
            <w:gridSpan w:val="4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学历学位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全日制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教育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67" w:type="dxa"/>
            <w:gridSpan w:val="4"/>
            <w:vMerge w:val="continue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在职教育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967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现工作单位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（或家庭在地）</w:t>
            </w:r>
          </w:p>
        </w:tc>
        <w:tc>
          <w:tcPr>
            <w:tcW w:w="3840" w:type="dxa"/>
            <w:gridSpan w:val="6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现任职务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（职称）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967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报考单位</w:t>
            </w:r>
          </w:p>
        </w:tc>
        <w:tc>
          <w:tcPr>
            <w:tcW w:w="3840" w:type="dxa"/>
            <w:gridSpan w:val="6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报考岗位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名称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967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联系电话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手机号码</w:t>
            </w:r>
          </w:p>
        </w:tc>
        <w:tc>
          <w:tcPr>
            <w:tcW w:w="8224" w:type="dxa"/>
            <w:gridSpan w:val="11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9" w:hRule="atLeast"/>
        </w:trPr>
        <w:tc>
          <w:tcPr>
            <w:tcW w:w="125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习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和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工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作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简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历</w:t>
            </w:r>
          </w:p>
        </w:tc>
        <w:tc>
          <w:tcPr>
            <w:tcW w:w="8934" w:type="dxa"/>
            <w:gridSpan w:val="1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（注：请从高中毕业后开始填写，学习期间注明院校、系和专业）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</w:trPr>
        <w:tc>
          <w:tcPr>
            <w:tcW w:w="1490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奖惩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8701" w:type="dxa"/>
            <w:gridSpan w:val="12"/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0" w:hRule="atLeast"/>
        </w:trPr>
        <w:tc>
          <w:tcPr>
            <w:tcW w:w="1490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从事的专业技术工作和主要学术技术成果及发表论文情况</w:t>
            </w:r>
          </w:p>
        </w:tc>
        <w:tc>
          <w:tcPr>
            <w:tcW w:w="8701" w:type="dxa"/>
            <w:gridSpan w:val="12"/>
            <w:vAlign w:val="center"/>
          </w:tcPr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（注：请注明论文题目及字数、刊物名称）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0" w:type="dxa"/>
            <w:gridSpan w:val="3"/>
            <w:vMerge w:val="restart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主要家庭成员及重要社会关系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称谓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出生</w:t>
            </w:r>
          </w:p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年月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90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490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90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90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9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资格审查意见</w:t>
            </w:r>
          </w:p>
        </w:tc>
        <w:tc>
          <w:tcPr>
            <w:tcW w:w="5167" w:type="dxa"/>
            <w:gridSpan w:val="8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ind w:firstLine="3840" w:firstLineChars="1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>
            <w:pPr>
              <w:spacing w:line="320" w:lineRule="exact"/>
              <w:ind w:firstLine="3360" w:firstLineChars="1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．填写内容必须真实有效，否则后果自负；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．联系电话务必填写准确，保持畅通。</w:t>
            </w:r>
          </w:p>
        </w:tc>
      </w:tr>
    </w:tbl>
    <w:p/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B34"/>
    <w:rsid w:val="00010659"/>
    <w:rsid w:val="000139DE"/>
    <w:rsid w:val="00016087"/>
    <w:rsid w:val="00016142"/>
    <w:rsid w:val="0003422F"/>
    <w:rsid w:val="00040650"/>
    <w:rsid w:val="00042A64"/>
    <w:rsid w:val="00073E71"/>
    <w:rsid w:val="00084C3E"/>
    <w:rsid w:val="00096B34"/>
    <w:rsid w:val="000A7C35"/>
    <w:rsid w:val="000B1C52"/>
    <w:rsid w:val="000B461D"/>
    <w:rsid w:val="000F051F"/>
    <w:rsid w:val="000F1534"/>
    <w:rsid w:val="00130F77"/>
    <w:rsid w:val="00144A62"/>
    <w:rsid w:val="00144BD1"/>
    <w:rsid w:val="001722CB"/>
    <w:rsid w:val="001759D3"/>
    <w:rsid w:val="0018356D"/>
    <w:rsid w:val="00183D2D"/>
    <w:rsid w:val="001A10DE"/>
    <w:rsid w:val="001A3F14"/>
    <w:rsid w:val="001A6181"/>
    <w:rsid w:val="001B41C8"/>
    <w:rsid w:val="001C2B82"/>
    <w:rsid w:val="001C7C9F"/>
    <w:rsid w:val="001E51E5"/>
    <w:rsid w:val="0020229E"/>
    <w:rsid w:val="002271DD"/>
    <w:rsid w:val="00230601"/>
    <w:rsid w:val="00266BE2"/>
    <w:rsid w:val="00267208"/>
    <w:rsid w:val="002B2049"/>
    <w:rsid w:val="002C04DC"/>
    <w:rsid w:val="002F164F"/>
    <w:rsid w:val="002F4AE7"/>
    <w:rsid w:val="002F6D6C"/>
    <w:rsid w:val="00312EA9"/>
    <w:rsid w:val="00345E97"/>
    <w:rsid w:val="003878D1"/>
    <w:rsid w:val="00390CAF"/>
    <w:rsid w:val="003C57EA"/>
    <w:rsid w:val="003E654A"/>
    <w:rsid w:val="003F0358"/>
    <w:rsid w:val="004030EF"/>
    <w:rsid w:val="00416256"/>
    <w:rsid w:val="004210E6"/>
    <w:rsid w:val="00446416"/>
    <w:rsid w:val="00451104"/>
    <w:rsid w:val="0047796F"/>
    <w:rsid w:val="004A3BFE"/>
    <w:rsid w:val="004E14DA"/>
    <w:rsid w:val="005133A2"/>
    <w:rsid w:val="00513AC0"/>
    <w:rsid w:val="005149DB"/>
    <w:rsid w:val="00532D5A"/>
    <w:rsid w:val="0053768F"/>
    <w:rsid w:val="0059358D"/>
    <w:rsid w:val="005C4F8A"/>
    <w:rsid w:val="005D0150"/>
    <w:rsid w:val="005D5E58"/>
    <w:rsid w:val="00621DC4"/>
    <w:rsid w:val="006241BF"/>
    <w:rsid w:val="00624B05"/>
    <w:rsid w:val="00635CF6"/>
    <w:rsid w:val="0066178D"/>
    <w:rsid w:val="0068568B"/>
    <w:rsid w:val="006A3080"/>
    <w:rsid w:val="006C74C2"/>
    <w:rsid w:val="007129A6"/>
    <w:rsid w:val="00713242"/>
    <w:rsid w:val="00715C71"/>
    <w:rsid w:val="00722194"/>
    <w:rsid w:val="00722266"/>
    <w:rsid w:val="0072282C"/>
    <w:rsid w:val="00724613"/>
    <w:rsid w:val="00740D89"/>
    <w:rsid w:val="007537A1"/>
    <w:rsid w:val="00756FAD"/>
    <w:rsid w:val="0077130D"/>
    <w:rsid w:val="007774C3"/>
    <w:rsid w:val="007B3AF9"/>
    <w:rsid w:val="007C5F3A"/>
    <w:rsid w:val="007D0DA4"/>
    <w:rsid w:val="00803C67"/>
    <w:rsid w:val="008221AE"/>
    <w:rsid w:val="00832E63"/>
    <w:rsid w:val="00846133"/>
    <w:rsid w:val="00887BD1"/>
    <w:rsid w:val="008D72A1"/>
    <w:rsid w:val="008E7F9B"/>
    <w:rsid w:val="00904578"/>
    <w:rsid w:val="009169DF"/>
    <w:rsid w:val="00917841"/>
    <w:rsid w:val="00927882"/>
    <w:rsid w:val="0097091A"/>
    <w:rsid w:val="009843C4"/>
    <w:rsid w:val="009B09EB"/>
    <w:rsid w:val="009E15B7"/>
    <w:rsid w:val="009F537F"/>
    <w:rsid w:val="00A160C8"/>
    <w:rsid w:val="00A6049B"/>
    <w:rsid w:val="00A94253"/>
    <w:rsid w:val="00AB01AD"/>
    <w:rsid w:val="00AB3210"/>
    <w:rsid w:val="00AB3979"/>
    <w:rsid w:val="00AB694F"/>
    <w:rsid w:val="00AD2E82"/>
    <w:rsid w:val="00AD2E8B"/>
    <w:rsid w:val="00B31203"/>
    <w:rsid w:val="00B478D3"/>
    <w:rsid w:val="00B63ACA"/>
    <w:rsid w:val="00B649D0"/>
    <w:rsid w:val="00B905BC"/>
    <w:rsid w:val="00BA4373"/>
    <w:rsid w:val="00BB68AD"/>
    <w:rsid w:val="00BC63FB"/>
    <w:rsid w:val="00BD4A36"/>
    <w:rsid w:val="00BD6809"/>
    <w:rsid w:val="00C3286A"/>
    <w:rsid w:val="00C75FE4"/>
    <w:rsid w:val="00C77D5F"/>
    <w:rsid w:val="00C83A8D"/>
    <w:rsid w:val="00C934FA"/>
    <w:rsid w:val="00CA2542"/>
    <w:rsid w:val="00CB7854"/>
    <w:rsid w:val="00CE58A1"/>
    <w:rsid w:val="00D020D7"/>
    <w:rsid w:val="00D04AAA"/>
    <w:rsid w:val="00D147C8"/>
    <w:rsid w:val="00D366A0"/>
    <w:rsid w:val="00D8303E"/>
    <w:rsid w:val="00DA1408"/>
    <w:rsid w:val="00DB60CA"/>
    <w:rsid w:val="00DC0971"/>
    <w:rsid w:val="00DC665B"/>
    <w:rsid w:val="00DF7D57"/>
    <w:rsid w:val="00E45687"/>
    <w:rsid w:val="00E56F11"/>
    <w:rsid w:val="00E67006"/>
    <w:rsid w:val="00E70911"/>
    <w:rsid w:val="00EB3285"/>
    <w:rsid w:val="00EB4FD6"/>
    <w:rsid w:val="00EC1FBA"/>
    <w:rsid w:val="00ED0961"/>
    <w:rsid w:val="00F007EB"/>
    <w:rsid w:val="00F05D32"/>
    <w:rsid w:val="00F10840"/>
    <w:rsid w:val="00F26054"/>
    <w:rsid w:val="00F32402"/>
    <w:rsid w:val="00F41F53"/>
    <w:rsid w:val="00F86F49"/>
    <w:rsid w:val="00FA085A"/>
    <w:rsid w:val="00FB47F6"/>
    <w:rsid w:val="00FC583C"/>
    <w:rsid w:val="00FD1B1F"/>
    <w:rsid w:val="00FF117C"/>
    <w:rsid w:val="02A14C60"/>
    <w:rsid w:val="05DF76BD"/>
    <w:rsid w:val="062E5746"/>
    <w:rsid w:val="079E3913"/>
    <w:rsid w:val="2F074E1B"/>
    <w:rsid w:val="2FD96F5D"/>
    <w:rsid w:val="375608F7"/>
    <w:rsid w:val="3A9B7115"/>
    <w:rsid w:val="3D1C4676"/>
    <w:rsid w:val="406D2BB3"/>
    <w:rsid w:val="42D44B94"/>
    <w:rsid w:val="42FB10DA"/>
    <w:rsid w:val="54B06DF0"/>
    <w:rsid w:val="54BC1310"/>
    <w:rsid w:val="634356A5"/>
    <w:rsid w:val="670B7DBA"/>
    <w:rsid w:val="6B0D4E6B"/>
    <w:rsid w:val="73D665A5"/>
    <w:rsid w:val="77A55203"/>
    <w:rsid w:val="78294C2D"/>
    <w:rsid w:val="7F4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iPriority w:val="99"/>
    <w:pPr>
      <w:ind w:left="100" w:leftChars="2500"/>
    </w:p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link w:val="2"/>
    <w:semiHidden/>
    <w:locked/>
    <w:uiPriority w:val="99"/>
    <w:rPr>
      <w:rFonts w:cs="Times New Roman"/>
      <w:kern w:val="2"/>
      <w:sz w:val="22"/>
      <w:szCs w:val="22"/>
    </w:rPr>
  </w:style>
  <w:style w:type="character" w:customStyle="1" w:styleId="9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style51"/>
    <w:qFormat/>
    <w:uiPriority w:val="99"/>
    <w:rPr>
      <w:rFonts w:ascii="Times New Roman" w:hAnsi="Times New Roman" w:eastAsia="宋体"/>
      <w:color w:val="000000"/>
      <w:sz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2020-11-16T02:55:00Z</dcterms:created>
  <dc:creator>李建乐</dc:creator>
  <cp:lastModifiedBy>季明霞</cp:lastModifiedBy>
  <cp:lastPrinted>2020-06-30T01:56:00Z</cp:lastPrinted>
  <dcterms:modified xsi:type="dcterms:W3CDTF">2022-05-23T09:23:30Z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