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jc w:val="center"/>
        <w:textAlignment w:val="auto"/>
        <w:rPr>
          <w:rFonts w:hint="eastAsia" w:ascii="微软雅黑" w:hAnsi="Helvetica" w:eastAsia="微软雅黑" w:cs="Helvetica"/>
          <w:sz w:val="44"/>
          <w:szCs w:val="44"/>
        </w:rPr>
      </w:pPr>
      <w:r>
        <w:rPr>
          <w:rFonts w:hint="eastAsia" w:eastAsia="微软雅黑"/>
          <w:w w:val="90"/>
          <w:kern w:val="0"/>
          <w:sz w:val="44"/>
          <w:lang w:val="en-US" w:eastAsia="zh-CN"/>
        </w:rPr>
        <w:t>中国共产党墨江哈尼族自治县委员会党校</w:t>
      </w:r>
      <w:r>
        <w:rPr>
          <w:rFonts w:hint="eastAsia" w:eastAsia="微软雅黑"/>
          <w:kern w:val="0"/>
          <w:sz w:val="44"/>
          <w:lang w:val="en-US" w:eastAsia="zh-CN"/>
        </w:rPr>
        <w:t>急需紧缺人</w:t>
      </w:r>
      <w:bookmarkStart w:id="0" w:name="_GoBack"/>
      <w:bookmarkEnd w:id="0"/>
      <w:r>
        <w:rPr>
          <w:rFonts w:hint="eastAsia" w:eastAsia="微软雅黑"/>
          <w:kern w:val="0"/>
          <w:sz w:val="44"/>
          <w:lang w:val="en-US" w:eastAsia="zh-CN"/>
        </w:rPr>
        <w:t>才招聘</w:t>
      </w:r>
      <w:r>
        <w:rPr>
          <w:rFonts w:hint="eastAsia" w:ascii="微软雅黑" w:hAnsi="Helvetica" w:eastAsia="微软雅黑" w:cs="Helvetica"/>
          <w:sz w:val="44"/>
          <w:szCs w:val="44"/>
        </w:rPr>
        <w:t>诚信守法承诺书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jc w:val="center"/>
        <w:textAlignment w:val="auto"/>
        <w:rPr>
          <w:rFonts w:hint="eastAsia" w:ascii="微软雅黑" w:hAnsi="Helvetica" w:eastAsia="微软雅黑" w:cs="Helvetica"/>
          <w:sz w:val="44"/>
          <w:szCs w:val="44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textAlignment w:val="auto"/>
        <w:rPr>
          <w:rFonts w:ascii="仿宋_GB2312" w:hAnsi="Helvetica" w:eastAsia="仿宋_GB2312" w:cs="Helvetica"/>
          <w:sz w:val="32"/>
          <w:szCs w:val="32"/>
        </w:rPr>
      </w:pPr>
      <w:r>
        <w:rPr>
          <w:rFonts w:hint="eastAsia" w:ascii="仿宋_GB2312" w:hAnsi="Helvetica" w:eastAsia="仿宋_GB2312" w:cs="Helvetica"/>
          <w:sz w:val="32"/>
          <w:szCs w:val="32"/>
        </w:rPr>
        <w:t>姓名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</w:t>
      </w:r>
      <w:r>
        <w:rPr>
          <w:rFonts w:hint="eastAsia" w:ascii="仿宋_GB2312" w:hAnsi="Helvetica" w:eastAsia="仿宋_GB2312" w:cs="Helvetica"/>
          <w:sz w:val="32"/>
          <w:szCs w:val="32"/>
        </w:rPr>
        <w:t xml:space="preserve">  身份证号码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textAlignment w:val="auto"/>
        <w:rPr>
          <w:rFonts w:hint="eastAsia" w:ascii="仿宋_GB2312" w:hAnsi="Helvetica" w:eastAsia="仿宋_GB2312" w:cs="Helvetica"/>
          <w:b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textAlignment w:val="auto"/>
        <w:rPr>
          <w:rFonts w:hint="eastAsia" w:ascii="仿宋_GB2312" w:hAnsi="Helvetica" w:eastAsia="仿宋_GB2312" w:cs="Helvetica"/>
          <w:b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textAlignment w:val="auto"/>
        <w:rPr>
          <w:rFonts w:ascii="仿宋_GB2312" w:hAnsi="Helvetica" w:eastAsia="仿宋_GB2312" w:cs="Helvetica"/>
          <w:b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sz w:val="32"/>
          <w:szCs w:val="32"/>
        </w:rPr>
        <w:t>本人现作出以下承诺：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</w:rPr>
        <w:t>本人承诺在学习、工作和生活期间表现良好，遵纪守法，无违法犯罪记录，未参加邪教组织行为，</w:t>
      </w:r>
      <w:r>
        <w:rPr>
          <w:rFonts w:ascii="仿宋_GB2312" w:hAnsi="Helvetica" w:eastAsia="仿宋_GB2312" w:cs="Helvetica"/>
          <w:color w:val="auto"/>
          <w:sz w:val="32"/>
          <w:szCs w:val="32"/>
          <w:u w:val="single"/>
        </w:rPr>
        <w:t>不属于依法列为失信联合惩戒对象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未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  <w:lang w:eastAsia="zh-CN"/>
        </w:rPr>
        <w:t>被国家机关、事业单位开除公职或者辞退，无影响招聘的情况。本人已仔细阅读《202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  <w:lang w:eastAsia="zh-CN"/>
        </w:rPr>
        <w:t>年中国共产党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  <w:lang w:val="en-US" w:eastAsia="zh-CN"/>
        </w:rPr>
        <w:t>墨江</w:t>
      </w:r>
      <w:r>
        <w:rPr>
          <w:rFonts w:hint="eastAsia" w:ascii="仿宋_GB2312" w:hAnsi="Helvetica" w:eastAsia="仿宋_GB2312" w:cs="Helvetica"/>
          <w:color w:val="auto"/>
          <w:sz w:val="32"/>
          <w:szCs w:val="32"/>
          <w:u w:val="single"/>
          <w:lang w:eastAsia="zh-CN"/>
        </w:rPr>
        <w:t>哈尼族自治县委员会党校急需紧缺人才招聘公告》和岗位需求，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报名提供的个人信息、资料文件、证明证件等相关材料真实有效，因故意隐瞒、谎报造成的其他后果，本人承担全部责任。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textAlignment w:val="auto"/>
        <w:rPr>
          <w:rFonts w:ascii="仿宋_GB2312" w:hAnsi="Helvetica" w:eastAsia="仿宋_GB2312" w:cs="Helvetica"/>
          <w:b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sz w:val="32"/>
          <w:szCs w:val="32"/>
        </w:rPr>
        <w:t>（请申请人本人抄写上述带有下划线的文字，如有其他情况的请用文字添加描述）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textAlignment w:val="auto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textAlignment w:val="auto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textAlignment w:val="auto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textAlignment w:val="auto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textAlignment w:val="auto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textAlignment w:val="auto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textAlignment w:val="auto"/>
        <w:rPr>
          <w:rFonts w:ascii="仿宋_GB2312" w:hAnsi="Helvetica" w:eastAsia="仿宋_GB2312" w:cs="Helvetica"/>
          <w:sz w:val="32"/>
          <w:szCs w:val="32"/>
        </w:rPr>
      </w:pP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                                      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firstLine="1920" w:firstLineChars="600"/>
        <w:textAlignment w:val="auto"/>
        <w:rPr>
          <w:rFonts w:hint="eastAsia" w:ascii="仿宋_GB2312" w:hAnsi="Helvetica" w:eastAsia="仿宋_GB2312" w:cs="Helvetica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firstLine="1920" w:firstLineChars="600"/>
        <w:textAlignment w:val="auto"/>
        <w:rPr>
          <w:rFonts w:ascii="仿宋_GB2312" w:hAnsi="Helvetica" w:eastAsia="仿宋_GB2312" w:cs="Helvetica"/>
          <w:sz w:val="32"/>
          <w:szCs w:val="32"/>
          <w:u w:val="single"/>
        </w:rPr>
      </w:pPr>
      <w:r>
        <w:rPr>
          <w:rFonts w:hint="eastAsia" w:ascii="仿宋_GB2312" w:hAnsi="Helvetica" w:eastAsia="仿宋_GB2312" w:cs="Helvetica"/>
          <w:sz w:val="32"/>
          <w:szCs w:val="32"/>
        </w:rPr>
        <w:t>承诺人签字及右手大拇指印:</w:t>
      </w:r>
      <w:r>
        <w:rPr>
          <w:rFonts w:hint="eastAsia" w:ascii="仿宋_GB2312" w:hAnsi="Helvetica" w:eastAsia="仿宋_GB2312" w:cs="Helvetica"/>
          <w:sz w:val="32"/>
          <w:szCs w:val="32"/>
          <w:u w:val="single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280" w:firstLineChars="165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 月    日</w:t>
      </w:r>
    </w:p>
    <w:sectPr>
      <w:pgSz w:w="11906" w:h="16838"/>
      <w:pgMar w:top="1327" w:right="1349" w:bottom="1327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TRkMTFjZTJmNTkzYzI3NjU0MDljNmQ1ZDE4YmQifQ=="/>
  </w:docVars>
  <w:rsids>
    <w:rsidRoot w:val="19B364C0"/>
    <w:rsid w:val="15730082"/>
    <w:rsid w:val="19B364C0"/>
    <w:rsid w:val="42986D15"/>
    <w:rsid w:val="43E428A5"/>
    <w:rsid w:val="5C761105"/>
    <w:rsid w:val="65753EBE"/>
    <w:rsid w:val="6E8A1D65"/>
    <w:rsid w:val="6EC06BFF"/>
    <w:rsid w:val="717E2EDA"/>
    <w:rsid w:val="7A054063"/>
    <w:rsid w:val="7C0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 2"/>
    <w:basedOn w:val="4"/>
    <w:next w:val="1"/>
    <w:qFormat/>
    <w:uiPriority w:val="0"/>
    <w:pPr>
      <w:spacing w:after="120" w:line="240" w:lineRule="auto"/>
      <w:ind w:left="420" w:leftChars="200" w:firstLine="420"/>
    </w:pPr>
    <w:rPr>
      <w:rFonts w:ascii="Times New Roman" w:hAnsi="Times New Roman"/>
      <w:sz w:val="21"/>
      <w:szCs w:val="24"/>
    </w:rPr>
  </w:style>
  <w:style w:type="paragraph" w:styleId="4">
    <w:name w:val="Body Text Indent"/>
    <w:basedOn w:val="1"/>
    <w:next w:val="5"/>
    <w:qFormat/>
    <w:uiPriority w:val="0"/>
    <w:pPr>
      <w:ind w:firstLine="640" w:firstLineChars="200"/>
    </w:pPr>
    <w:rPr>
      <w:sz w:val="32"/>
    </w:rPr>
  </w:style>
  <w:style w:type="paragraph" w:customStyle="1" w:styleId="5">
    <w:name w:val="样式 正文文字缩进 + 小四 首行缩进:  2 字符"/>
    <w:basedOn w:val="1"/>
    <w:qFormat/>
    <w:uiPriority w:val="0"/>
    <w:pPr>
      <w:spacing w:line="600" w:lineRule="exact"/>
      <w:ind w:firstLine="0" w:firstLineChars="0"/>
      <w:jc w:val="center"/>
    </w:pPr>
    <w:rPr>
      <w:rFonts w:hAnsi="Times New Roman"/>
      <w:b/>
      <w:u w:val="double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普洱市墨江县党政机关单位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2023-12-05T11:18:00Z</dcterms:created>
  <dc:creator>罗贞燕</dc:creator>
  <cp:lastModifiedBy>事业股</cp:lastModifiedBy>
  <dcterms:modified xsi:type="dcterms:W3CDTF">2023-12-14T07:20:42Z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9098317F701747A9A6B6F8995A123D88_11</vt:lpwstr>
  </property>
</Properties>
</file>