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30E" w:rsidRDefault="003649D3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 w:hint="eastAsia"/>
          <w:sz w:val="32"/>
        </w:rPr>
        <w:t>：</w:t>
      </w:r>
    </w:p>
    <w:p w:rsidR="00CA030E" w:rsidRDefault="003649D3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 w:hint="eastAsia"/>
          <w:sz w:val="44"/>
        </w:rPr>
        <w:t>岗位相关经验说明</w:t>
      </w:r>
      <w:r>
        <w:rPr>
          <w:rFonts w:ascii="方正小标宋_GBK" w:eastAsia="方正小标宋_GBK" w:hint="eastAsia"/>
          <w:sz w:val="44"/>
        </w:rPr>
        <w:t>（</w:t>
      </w:r>
      <w:r>
        <w:rPr>
          <w:rFonts w:ascii="方正小标宋_GBK" w:eastAsia="方正小标宋_GBK" w:hint="eastAsia"/>
          <w:sz w:val="44"/>
        </w:rPr>
        <w:t>模板</w:t>
      </w:r>
      <w:r>
        <w:rPr>
          <w:rFonts w:ascii="方正小标宋_GBK" w:eastAsia="方正小标宋_GBK" w:hint="eastAsia"/>
          <w:sz w:val="44"/>
        </w:rPr>
        <w:t>）</w:t>
      </w:r>
    </w:p>
    <w:p w:rsidR="00CA030E" w:rsidRDefault="00CA030E">
      <w:pPr>
        <w:jc w:val="center"/>
        <w:rPr>
          <w:rFonts w:ascii="方正小标宋_GBK" w:eastAsia="方正小标宋_GBK"/>
          <w:sz w:val="44"/>
        </w:rPr>
      </w:pPr>
    </w:p>
    <w:p w:rsidR="00CA030E" w:rsidRDefault="003649D3">
      <w:pPr>
        <w:spacing w:line="276" w:lineRule="auto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本人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</w:rPr>
        <w:t>先生</w:t>
      </w:r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女士（身份证</w:t>
      </w:r>
      <w:r>
        <w:rPr>
          <w:rFonts w:ascii="仿宋_GB2312" w:eastAsia="仿宋_GB2312"/>
          <w:sz w:val="32"/>
        </w:rPr>
        <w:t>号码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/>
          <w:sz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），自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>月至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</w:rPr>
        <w:t>月在</w:t>
      </w:r>
      <w:r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            </w:t>
      </w:r>
      <w:r>
        <w:rPr>
          <w:rFonts w:ascii="仿宋_GB2312" w:eastAsia="仿宋_GB2312"/>
          <w:sz w:val="32"/>
        </w:rPr>
        <w:t>单位</w:t>
      </w:r>
      <w:r>
        <w:rPr>
          <w:rFonts w:ascii="仿宋_GB2312" w:eastAsia="仿宋_GB2312" w:hint="eastAsia"/>
          <w:sz w:val="32"/>
        </w:rPr>
        <w:t>，</w:t>
      </w:r>
      <w:r>
        <w:rPr>
          <w:rFonts w:ascii="仿宋_GB2312" w:eastAsia="仿宋_GB2312" w:hint="eastAsia"/>
          <w:sz w:val="32"/>
        </w:rPr>
        <w:t>从事</w:t>
      </w:r>
      <w:r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（交通</w:t>
      </w:r>
      <w:r>
        <w:rPr>
          <w:rFonts w:ascii="仿宋_GB2312" w:eastAsia="仿宋_GB2312"/>
          <w:sz w:val="32"/>
        </w:rPr>
        <w:t>规划</w:t>
      </w:r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公路工程</w:t>
      </w:r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投融资</w:t>
      </w:r>
      <w:r>
        <w:rPr>
          <w:rFonts w:ascii="仿宋_GB2312" w:eastAsia="仿宋_GB2312" w:hint="eastAsia"/>
          <w:sz w:val="32"/>
        </w:rPr>
        <w:t>）</w:t>
      </w:r>
      <w:r>
        <w:rPr>
          <w:rFonts w:ascii="仿宋_GB2312" w:eastAsia="仿宋_GB2312" w:hint="eastAsia"/>
          <w:sz w:val="32"/>
        </w:rPr>
        <w:t>岗位（业务）</w:t>
      </w:r>
      <w:r>
        <w:rPr>
          <w:rFonts w:ascii="仿宋_GB2312" w:eastAsia="仿宋_GB2312"/>
          <w:sz w:val="32"/>
        </w:rPr>
        <w:t>工作</w:t>
      </w:r>
      <w:r>
        <w:rPr>
          <w:rFonts w:ascii="仿宋_GB2312" w:eastAsia="仿宋_GB2312" w:hint="eastAsia"/>
          <w:sz w:val="32"/>
        </w:rPr>
        <w:t>,</w:t>
      </w:r>
      <w:r>
        <w:rPr>
          <w:rFonts w:ascii="仿宋_GB2312" w:eastAsia="仿宋_GB2312" w:hint="eastAsia"/>
          <w:sz w:val="32"/>
        </w:rPr>
        <w:t>或</w:t>
      </w:r>
      <w:r>
        <w:rPr>
          <w:rFonts w:ascii="仿宋_GB2312" w:eastAsia="仿宋_GB2312" w:hint="eastAsia"/>
          <w:sz w:val="32"/>
        </w:rPr>
        <w:t>承担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u w:val="single"/>
        </w:rPr>
        <w:t xml:space="preserve">      </w:t>
      </w:r>
      <w:r>
        <w:rPr>
          <w:rFonts w:ascii="仿宋_GB2312" w:eastAsia="仿宋_GB2312"/>
          <w:sz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</w:rPr>
        <w:t>项目（研究</w:t>
      </w:r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开发）</w:t>
      </w:r>
      <w:r>
        <w:rPr>
          <w:rFonts w:ascii="仿宋_GB2312" w:eastAsia="仿宋_GB2312"/>
          <w:sz w:val="32"/>
        </w:rPr>
        <w:t>工作</w:t>
      </w:r>
      <w:r>
        <w:rPr>
          <w:rFonts w:ascii="仿宋_GB2312" w:eastAsia="仿宋_GB2312" w:hint="eastAsia"/>
          <w:sz w:val="32"/>
        </w:rPr>
        <w:t>。</w:t>
      </w:r>
      <w:r>
        <w:rPr>
          <w:rFonts w:ascii="仿宋_GB2312" w:eastAsia="仿宋_GB2312" w:hint="eastAsia"/>
          <w:sz w:val="32"/>
        </w:rPr>
        <w:t>符合海南省交通工程建设局</w:t>
      </w: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/>
          <w:sz w:val="32"/>
        </w:rPr>
        <w:t>24</w:t>
      </w:r>
      <w:r>
        <w:rPr>
          <w:rFonts w:ascii="仿宋_GB2312" w:eastAsia="仿宋_GB2312" w:hint="eastAsia"/>
          <w:sz w:val="32"/>
        </w:rPr>
        <w:t>年第二批</w:t>
      </w:r>
      <w:r>
        <w:rPr>
          <w:rFonts w:ascii="仿宋_GB2312" w:eastAsia="仿宋_GB2312" w:hint="eastAsia"/>
          <w:sz w:val="32"/>
        </w:rPr>
        <w:t>考核招聘</w:t>
      </w:r>
      <w:r>
        <w:rPr>
          <w:rFonts w:ascii="仿宋_GB2312" w:eastAsia="仿宋_GB2312" w:hint="eastAsia"/>
          <w:sz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</w:rPr>
        <w:t>岗位（交通</w:t>
      </w:r>
      <w:r>
        <w:rPr>
          <w:rFonts w:ascii="仿宋_GB2312" w:eastAsia="仿宋_GB2312"/>
          <w:sz w:val="32"/>
        </w:rPr>
        <w:t>运输发展规划</w:t>
      </w:r>
      <w:proofErr w:type="gramStart"/>
      <w:r>
        <w:rPr>
          <w:rFonts w:ascii="仿宋_GB2312" w:eastAsia="仿宋_GB2312"/>
          <w:sz w:val="32"/>
        </w:rPr>
        <w:t>高级岗</w:t>
      </w:r>
      <w:proofErr w:type="gramEnd"/>
      <w:r>
        <w:rPr>
          <w:rFonts w:ascii="仿宋_GB2312" w:eastAsia="仿宋_GB2312" w:hint="eastAsia"/>
          <w:sz w:val="32"/>
        </w:rPr>
        <w:t>/设计咨询</w:t>
      </w:r>
      <w:r>
        <w:rPr>
          <w:rFonts w:ascii="仿宋_GB2312" w:eastAsia="仿宋_GB2312"/>
          <w:sz w:val="32"/>
        </w:rPr>
        <w:t>岗</w:t>
      </w:r>
      <w:r>
        <w:rPr>
          <w:rFonts w:ascii="仿宋_GB2312" w:eastAsia="仿宋_GB2312" w:hint="eastAsia"/>
          <w:sz w:val="32"/>
        </w:rPr>
        <w:t>/设计</w:t>
      </w:r>
      <w:r>
        <w:rPr>
          <w:rFonts w:ascii="仿宋_GB2312" w:eastAsia="仿宋_GB2312"/>
          <w:sz w:val="32"/>
        </w:rPr>
        <w:t>咨询</w:t>
      </w:r>
      <w:proofErr w:type="gramStart"/>
      <w:r>
        <w:rPr>
          <w:rFonts w:ascii="仿宋_GB2312" w:eastAsia="仿宋_GB2312"/>
          <w:sz w:val="32"/>
        </w:rPr>
        <w:t>高级岗</w:t>
      </w:r>
      <w:proofErr w:type="gramEnd"/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交通工程造价咨询</w:t>
      </w:r>
      <w:r>
        <w:rPr>
          <w:rFonts w:ascii="仿宋_GB2312" w:eastAsia="仿宋_GB2312" w:hint="eastAsia"/>
          <w:sz w:val="32"/>
        </w:rPr>
        <w:t>/</w:t>
      </w:r>
      <w:r>
        <w:rPr>
          <w:rFonts w:ascii="仿宋_GB2312" w:eastAsia="仿宋_GB2312" w:hint="eastAsia"/>
          <w:sz w:val="32"/>
        </w:rPr>
        <w:t>投融资主管）的相关经验要求。</w:t>
      </w:r>
      <w:bookmarkStart w:id="0" w:name="_GoBack"/>
      <w:r>
        <w:rPr>
          <w:rFonts w:ascii="仿宋_GB2312" w:eastAsia="仿宋_GB2312" w:hint="eastAsia"/>
          <w:sz w:val="32"/>
        </w:rPr>
        <w:t>本人承</w:t>
      </w:r>
      <w:r>
        <w:rPr>
          <w:rFonts w:ascii="仿宋_GB2312" w:eastAsia="仿宋_GB2312" w:hint="eastAsia"/>
          <w:sz w:val="32"/>
        </w:rPr>
        <w:t>诺</w:t>
      </w:r>
      <w:proofErr w:type="gramStart"/>
      <w:r>
        <w:rPr>
          <w:rFonts w:ascii="仿宋_GB2312" w:eastAsia="仿宋_GB2312" w:hint="eastAsia"/>
          <w:sz w:val="32"/>
        </w:rPr>
        <w:t>本说明</w:t>
      </w:r>
      <w:proofErr w:type="gramEnd"/>
      <w:r>
        <w:rPr>
          <w:rFonts w:ascii="仿宋_GB2312" w:eastAsia="仿宋_GB2312" w:hint="eastAsia"/>
          <w:sz w:val="32"/>
        </w:rPr>
        <w:t>填报内容的真实、准确、完整。若有弄虚作假、隐瞒影响聘用结果的事实或出现违诺情况，海南省交通工程建设局可取消本人的应聘、拟聘或聘用资格，本人将负全部责任。</w:t>
      </w:r>
    </w:p>
    <w:bookmarkEnd w:id="0"/>
    <w:p w:rsidR="00CA030E" w:rsidRDefault="00CA030E">
      <w:pPr>
        <w:ind w:firstLineChars="200" w:firstLine="640"/>
        <w:rPr>
          <w:rFonts w:ascii="仿宋_GB2312" w:eastAsia="仿宋_GB2312"/>
          <w:sz w:val="32"/>
          <w:u w:val="single"/>
        </w:rPr>
      </w:pPr>
    </w:p>
    <w:p w:rsidR="00CA030E" w:rsidRDefault="00CA030E">
      <w:pPr>
        <w:rPr>
          <w:rFonts w:ascii="仿宋_GB2312" w:eastAsia="仿宋_GB2312"/>
          <w:sz w:val="32"/>
        </w:rPr>
      </w:pPr>
    </w:p>
    <w:p w:rsidR="00CA030E" w:rsidRDefault="00CA030E">
      <w:pPr>
        <w:ind w:firstLineChars="200" w:firstLine="640"/>
        <w:rPr>
          <w:rFonts w:ascii="仿宋_GB2312" w:eastAsia="仿宋_GB2312"/>
          <w:sz w:val="32"/>
        </w:rPr>
      </w:pPr>
    </w:p>
    <w:p w:rsidR="00CA030E" w:rsidRDefault="003649D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签字</w:t>
      </w:r>
      <w:r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手印</w:t>
      </w:r>
      <w:r>
        <w:rPr>
          <w:rFonts w:ascii="仿宋_GB2312" w:eastAsia="仿宋_GB2312" w:hint="eastAsia"/>
          <w:sz w:val="32"/>
        </w:rPr>
        <w:t>）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z w:val="32"/>
        </w:rPr>
        <w:t xml:space="preserve">       </w:t>
      </w:r>
    </w:p>
    <w:p w:rsidR="00CA030E" w:rsidRDefault="003649D3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</w:t>
      </w: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日</w:t>
      </w:r>
    </w:p>
    <w:sectPr w:rsidR="00CA03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30E"/>
    <w:rsid w:val="003649D3"/>
    <w:rsid w:val="00C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7AF808C-569E-4B08-9904-56428DD3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云永材</dc:creator>
  <cp:lastModifiedBy>云永材</cp:lastModifiedBy>
  <cp:revision>1</cp:revision>
  <cp:lastPrinted>2023-11-21T09:18:00Z</cp:lastPrinted>
  <dcterms:created xsi:type="dcterms:W3CDTF">2021-04-07T01:02:00Z</dcterms:created>
  <dcterms:modified xsi:type="dcterms:W3CDTF">2024-02-08T03:26:00Z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