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DFF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附件2：</w:t>
      </w:r>
    </w:p>
    <w:tbl>
      <w:tblPr>
        <w:tblStyle w:val="3"/>
        <w:tblpPr w:leftFromText="180" w:rightFromText="180" w:vertAnchor="text" w:horzAnchor="page" w:tblpX="1562" w:tblpY="98"/>
        <w:tblOverlap w:val="never"/>
        <w:tblW w:w="91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"/>
        <w:gridCol w:w="933"/>
        <w:gridCol w:w="1146"/>
        <w:gridCol w:w="604"/>
        <w:gridCol w:w="815"/>
        <w:gridCol w:w="1197"/>
        <w:gridCol w:w="1098"/>
        <w:gridCol w:w="1020"/>
        <w:gridCol w:w="1959"/>
      </w:tblGrid>
      <w:tr w14:paraId="4CA90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43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A55C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color w:val="000000"/>
                <w:sz w:val="32"/>
                <w:szCs w:val="32"/>
              </w:rPr>
              <w:t>宜春市人力资源服务有限责任公司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应聘人员登记表</w:t>
            </w:r>
            <w:bookmarkEnd w:id="0"/>
          </w:p>
        </w:tc>
      </w:tr>
      <w:tr w14:paraId="7AD0F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7E80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0B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6A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7F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F9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B8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E6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0C96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04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471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D9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A4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43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3E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7F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3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1775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41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何时毕业于何院校、专业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4A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0D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52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4E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</w:p>
          <w:p w14:paraId="0496C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5B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76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3436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62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原工作  单 位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90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CD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健康</w:t>
            </w:r>
          </w:p>
          <w:p w14:paraId="0B32A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85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58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与原单位是否解除劳动合同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D7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CA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59D5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extDirection w:val="tbRlV"/>
            <w:vAlign w:val="center"/>
          </w:tcPr>
          <w:p w14:paraId="406A7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  作  简  历</w:t>
            </w:r>
          </w:p>
        </w:tc>
        <w:tc>
          <w:tcPr>
            <w:tcW w:w="93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DD65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（从 第 一 次 就 业 填 写）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4A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</w:t>
            </w:r>
          </w:p>
          <w:p w14:paraId="407F1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351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 何 地 何 部 门 工 作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EF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职务或工种</w:t>
            </w:r>
          </w:p>
        </w:tc>
      </w:tr>
      <w:tr w14:paraId="2ACF9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E3B4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6D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8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345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8B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A524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B629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F8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A6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36E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17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33BC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B762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3F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E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517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7E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26AD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BB9F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9E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6F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3CC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7B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D42A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8669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93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2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276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1A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3FE1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5612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0C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47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E43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F9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6F74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textDirection w:val="tbRlV"/>
            <w:vAlign w:val="center"/>
          </w:tcPr>
          <w:p w14:paraId="4017F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家庭主要成员和</w:t>
            </w:r>
          </w:p>
          <w:p w14:paraId="55B0A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社会关系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FF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92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70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龄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88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 作 单 位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25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称  呼</w:t>
            </w:r>
          </w:p>
        </w:tc>
      </w:tr>
      <w:tr w14:paraId="4A263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E60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D713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F4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22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D12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A1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98BA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1FC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5276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0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CD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7C8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97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7CD8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593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BF8D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DE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9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63E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73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1A7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E0F7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162A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31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04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3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5AF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B1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432" w:leftChars="-135" w:firstLine="153" w:firstLineChars="64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34CD6764"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474" w:bottom="1440" w:left="1588" w:header="851" w:footer="75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25403"/>
    <w:rsid w:val="692E469B"/>
    <w:rsid w:val="7522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31"/>
    <w:basedOn w:val="1"/>
    <w:qFormat/>
    <w:uiPriority w:val="0"/>
    <w:pPr>
      <w:ind w:left="420" w:leftChars="200"/>
    </w:pPr>
    <w:rPr>
      <w:rFonts w:ascii="Calibri" w:hAnsi="Calibri" w:eastAsia="仿宋_GB2312" w:cs="Times New Roman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2025-01-08T08:20:00Z</dcterms:created>
  <dc:creator>宜春就业网</dc:creator>
  <cp:lastModifiedBy>宜春就业网</cp:lastModifiedBy>
  <dcterms:modified xsi:type="dcterms:W3CDTF">2025-01-08T08:23:37Z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B2A89F566C724984A5134370F1CC882F_13</vt:lpwstr>
  </property>
  <property fmtid="{D5CDD505-2E9C-101B-9397-08002B2CF9AE}" pid="4" name="KSOTemplateDocerSaveRecord">
    <vt:lpwstr>eyJoZGlkIjoiMzhhZGEzOTBlZmVjOTNlNDdjY2QyNzk1MmRmNjc0ZjIiLCJ1c2VySWQiOiI2MTMzNjAwODkifQ==</vt:lpwstr>
  </property>
</Properties>
</file>