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56FBC">
      <w:pPr>
        <w:spacing w:line="460" w:lineRule="exact"/>
        <w:rPr>
          <w:rFonts w:hint="eastAsia" w:ascii="微软雅黑" w:hAnsi="微软雅黑" w:eastAsia="微软雅黑" w:cs="微软雅黑"/>
          <w:szCs w:val="21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br w:type="textWrapping"/>
      </w: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 xml:space="preserve">              </w:t>
      </w:r>
    </w:p>
    <w:p w14:paraId="14F3C10A">
      <w:pPr>
        <w:adjustRightInd w:val="0"/>
        <w:snapToGrid w:val="0"/>
        <w:spacing w:before="156" w:beforeLines="50" w:after="156" w:afterLines="50" w:line="560" w:lineRule="exact"/>
        <w:jc w:val="center"/>
        <w:rPr>
          <w:rFonts w:hint="eastAsia" w:ascii="仿宋" w:hAnsi="仿宋" w:eastAsia="仿宋" w:cs="仿宋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shd w:val="clear" w:color="auto" w:fill="FFFFFF"/>
        </w:rPr>
        <w:t>2025年音乐岗位技能测试说明</w:t>
      </w:r>
    </w:p>
    <w:p w14:paraId="400DAC97">
      <w:pPr>
        <w:numPr>
          <w:ilvl w:val="0"/>
          <w:numId w:val="1"/>
        </w:num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测试内容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1.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弹唱艺术歌曲一首，曲目自选，不推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eastAsia="zh-CN"/>
        </w:rPr>
        <w:t>荐流行唱法。边演唱边用钢琴作即兴伴奏。</w:t>
      </w: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2.演唱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（演奏）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一首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乐曲，曲目自选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或自选才艺展示，曲目自选。</w:t>
      </w:r>
    </w:p>
    <w:p w14:paraId="2B353DE5">
      <w:pPr>
        <w:numPr>
          <w:ilvl w:val="0"/>
          <w:numId w:val="1"/>
        </w:numPr>
        <w:spacing w:line="460" w:lineRule="exact"/>
        <w:ind w:left="0" w:leftChars="0"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测试形式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现场表演。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三、其他说明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1.钢琴已由考场统一准备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，需其他乐器可自带；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 2.演唱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乐曲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时，不用话筒，一律清唱，起唱时自己可以在钢琴上定一个调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；</w:t>
      </w:r>
    </w:p>
    <w:p w14:paraId="1B1F75DA">
      <w:pPr>
        <w:numPr>
          <w:ilvl w:val="0"/>
          <w:numId w:val="0"/>
        </w:numPr>
        <w:spacing w:line="4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shd w:val="clear" w:color="auto" w:fill="FFFFFF"/>
          <w:lang w:val="en-US" w:eastAsia="zh-CN"/>
        </w:rPr>
        <w:t>3.测试总用时不超过10分钟，评委中途可叫停，不影响成绩。</w:t>
      </w:r>
      <w:r>
        <w:rPr>
          <w:rFonts w:hint="eastAsia" w:ascii="仿宋" w:hAnsi="仿宋" w:eastAsia="仿宋" w:cs="仿宋"/>
          <w:sz w:val="32"/>
          <w:szCs w:val="32"/>
          <w:highlight w:val="yellow"/>
          <w:shd w:val="clear" w:color="auto" w:fill="FFFFFF"/>
        </w:rPr>
        <w:br w:type="textWrapping"/>
      </w:r>
    </w:p>
    <w:p w14:paraId="4A51C7AD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5ED2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6016E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6016E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443B7A"/>
    <w:multiLevelType w:val="singleLevel"/>
    <w:tmpl w:val="1F443B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22"/>
    <w:rsid w:val="00023522"/>
    <w:rsid w:val="006D2B0F"/>
    <w:rsid w:val="006E59B6"/>
    <w:rsid w:val="00AC33F6"/>
    <w:rsid w:val="00EC17EE"/>
    <w:rsid w:val="059E36F3"/>
    <w:rsid w:val="08035438"/>
    <w:rsid w:val="0A6A2C00"/>
    <w:rsid w:val="12EC15C7"/>
    <w:rsid w:val="145327F1"/>
    <w:rsid w:val="19BB266E"/>
    <w:rsid w:val="19E00326"/>
    <w:rsid w:val="1D012A8E"/>
    <w:rsid w:val="1E256308"/>
    <w:rsid w:val="1FA026B5"/>
    <w:rsid w:val="20CC72B6"/>
    <w:rsid w:val="275F0ADD"/>
    <w:rsid w:val="3076272A"/>
    <w:rsid w:val="34862AE6"/>
    <w:rsid w:val="36C541DD"/>
    <w:rsid w:val="385C2E16"/>
    <w:rsid w:val="3E4F6B56"/>
    <w:rsid w:val="3F7A2500"/>
    <w:rsid w:val="477535AD"/>
    <w:rsid w:val="478A34FC"/>
    <w:rsid w:val="50414974"/>
    <w:rsid w:val="5A39015A"/>
    <w:rsid w:val="60A63E94"/>
    <w:rsid w:val="6A8B2F63"/>
    <w:rsid w:val="6E9461EE"/>
    <w:rsid w:val="7424508C"/>
    <w:rsid w:val="776D5ECB"/>
    <w:rsid w:val="79636321"/>
    <w:rsid w:val="796C08D5"/>
    <w:rsid w:val="7B1475CE"/>
    <w:rsid w:val="7CDD7337"/>
    <w:rsid w:val="FFFF9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190</Characters>
  <Lines>6</Lines>
  <Paragraphs>1</Paragraphs>
  <TotalTime>21</TotalTime>
  <ScaleCrop>false</ScaleCrop>
  <LinksUpToDate>false</LinksUpToDate>
  <CharactersWithSpaces>228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2024-10-21T16:22:00Z</dcterms:created>
  <dc:creator>吴 航</dc:creator>
  <cp:lastModifiedBy>吴雯玉</cp:lastModifiedBy>
  <cp:lastPrinted>2025-02-18T15:59:00Z</cp:lastPrinted>
  <dcterms:modified xsi:type="dcterms:W3CDTF">2025-03-12T10:57:47Z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eyJoZGlkIjoiN2RiNzIxOTZjYTg3Y2NlYjI4ZTViMTRhNWUxYmM1NzkiLCJ1c2VySWQiOiI0MjY3MDYzODcifQ==</vt:lpwstr>
  </property>
  <property fmtid="{D5CDD505-2E9C-101B-9397-08002B2CF9AE}" pid="3" name="KSOProductBuildVer">
    <vt:lpwstr>2052-12.8.2.1114</vt:lpwstr>
  </property>
  <property fmtid="{D5CDD505-2E9C-101B-9397-08002B2CF9AE}" pid="4" name="ICV">
    <vt:lpwstr>E9AC2EF991584BFF930AC94E43F8A796_12</vt:lpwstr>
  </property>
</Properties>
</file>